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22" w:rsidRDefault="00C83E22" w:rsidP="003A6BFF">
      <w:pPr>
        <w:pStyle w:val="Heading1"/>
        <w:ind w:firstLine="0"/>
      </w:pPr>
      <w:r>
        <w:t>Workplace Literacy T</w:t>
      </w:r>
      <w:r w:rsidRPr="00602119">
        <w:t>rain</w:t>
      </w:r>
      <w:r>
        <w:t xml:space="preserve"> </w:t>
      </w:r>
      <w:r w:rsidRPr="00602119">
        <w:t>the</w:t>
      </w:r>
      <w:r>
        <w:t xml:space="preserve"> T</w:t>
      </w:r>
      <w:r w:rsidRPr="00602119">
        <w:t>rainer</w:t>
      </w:r>
      <w:r>
        <w:br/>
      </w:r>
      <w:r w:rsidR="009D50F4">
        <w:t xml:space="preserve">Workshop 1 </w:t>
      </w:r>
      <w:r w:rsidR="0018334C">
        <w:t xml:space="preserve">– </w:t>
      </w:r>
      <w:r w:rsidR="003B5740">
        <w:t>T</w:t>
      </w:r>
      <w:r w:rsidR="00ED2D8C">
        <w:t>rainer guide</w:t>
      </w:r>
    </w:p>
    <w:p w:rsidR="003D755C" w:rsidRDefault="003D755C" w:rsidP="009D50F4">
      <w:pPr>
        <w:pStyle w:val="Footer"/>
      </w:pPr>
      <w:r>
        <w:t xml:space="preserve">Last revised </w:t>
      </w:r>
      <w:r w:rsidR="00044572">
        <w:t>20 February 2018</w:t>
      </w:r>
    </w:p>
    <w:p w:rsidR="00EE0422" w:rsidRDefault="006921C5" w:rsidP="003D755C">
      <w:pPr>
        <w:sectPr w:rsidR="00EE0422">
          <w:pgSz w:w="11906" w:h="16838"/>
          <w:pgMar w:top="1440" w:right="1440" w:bottom="1440" w:left="1440" w:header="708" w:footer="708" w:gutter="0"/>
          <w:cols w:space="708"/>
          <w:docGrid w:linePitch="360"/>
        </w:sectPr>
      </w:pPr>
      <w:bookmarkStart w:id="0" w:name="_GoBack"/>
      <w:r>
        <w:rPr>
          <w:noProof/>
          <w:lang w:eastAsia="en-AU"/>
        </w:rPr>
        <mc:AlternateContent>
          <mc:Choice Requires="wpg">
            <w:drawing>
              <wp:inline distT="0" distB="0" distL="0" distR="0" wp14:anchorId="2D238E4C" wp14:editId="4816BF11">
                <wp:extent cx="5731510" cy="1403998"/>
                <wp:effectExtent l="0" t="0" r="2540" b="5715"/>
                <wp:docPr id="3" name="Group 3" title="National Disability Services logo and 26ten logo"/>
                <wp:cNvGraphicFramePr/>
                <a:graphic xmlns:a="http://schemas.openxmlformats.org/drawingml/2006/main">
                  <a:graphicData uri="http://schemas.microsoft.com/office/word/2010/wordprocessingGroup">
                    <wpg:wgp>
                      <wpg:cNvGrpSpPr/>
                      <wpg:grpSpPr>
                        <a:xfrm>
                          <a:off x="0" y="0"/>
                          <a:ext cx="5731510" cy="1403998"/>
                          <a:chOff x="0" y="0"/>
                          <a:chExt cx="5734050" cy="1404620"/>
                        </a:xfrm>
                      </wpg:grpSpPr>
                      <pic:pic xmlns:pic="http://schemas.openxmlformats.org/drawingml/2006/picture">
                        <pic:nvPicPr>
                          <pic:cNvPr id="25" name="Picture 25" descr="National Disability Services logo" title="NDS logo"/>
                          <pic:cNvPicPr>
                            <a:picLocks noChangeAspect="1"/>
                          </pic:cNvPicPr>
                        </pic:nvPicPr>
                        <pic:blipFill>
                          <a:blip r:embed="rId8" cstate="print">
                            <a:extLst>
                              <a:ext uri="{28A0092B-C50C-407E-A947-70E740481C1C}">
                                <a14:useLocalDpi xmlns:a14="http://schemas.microsoft.com/office/drawing/2010/main" val="0"/>
                              </a:ext>
                            </a:extLst>
                          </a:blip>
                          <a:srcRect l="6100"/>
                          <a:stretch>
                            <a:fillRect/>
                          </a:stretch>
                        </pic:blipFill>
                        <pic:spPr bwMode="auto">
                          <a:xfrm>
                            <a:off x="0" y="323850"/>
                            <a:ext cx="2933065" cy="1080770"/>
                          </a:xfrm>
                          <a:prstGeom prst="rect">
                            <a:avLst/>
                          </a:prstGeom>
                          <a:noFill/>
                          <a:ln>
                            <a:noFill/>
                          </a:ln>
                        </pic:spPr>
                      </pic:pic>
                      <pic:pic xmlns:pic="http://schemas.openxmlformats.org/drawingml/2006/picture">
                        <pic:nvPicPr>
                          <pic:cNvPr id="23" name="Picture 23" descr="26TEN Logo" title="26TEN Get the tools for lif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95825" y="0"/>
                            <a:ext cx="1038225" cy="1202055"/>
                          </a:xfrm>
                          <a:prstGeom prst="rect">
                            <a:avLst/>
                          </a:prstGeom>
                        </pic:spPr>
                      </pic:pic>
                    </wpg:wgp>
                  </a:graphicData>
                </a:graphic>
              </wp:inline>
            </w:drawing>
          </mc:Choice>
          <mc:Fallback>
            <w:pict>
              <v:group w14:anchorId="37683BB4" id="Group 3" o:spid="_x0000_s1026" alt="Title: National Disability Services logo and 26ten logo" style="width:451.3pt;height:110.55pt;mso-position-horizontal-relative:char;mso-position-vertical-relative:line" coordsize="57340,14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rgRkSmx2AABsdgAAFQAAAGRycy9tZWRpYS9pbWFnZTIuanBlZ//Y/+AAEEpGSUYAAQEBANwA3AAA&#10;/9sAQwACAQEBAQECAQEBAgICAgIEAwICAgIFBAQDBAYFBgYGBQYGBgcJCAYHCQcGBggLCAkKCgoK&#10;CgYICwwLCgwJCgoK/9sAQwECAgICAgIFAwMFCgcGBwoKCgoKCgoKCgoKCgoKCgoKCgoKCgoKCgoK&#10;CgoKCgoKCgoKCgoKCgoKCgoKCgoKCgoK/8AAEQgBBAD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National Disability Services logo" style="position:absolute;top:3238;width:29330;height:10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XgxHFAAAA2wAAAA8AAABkcnMvZG93bnJldi54bWxEj0FrAjEUhO8F/0N4Qi9Fswqtum4UESyF&#10;IrQqeH1unptlNy9Lkur23zeFQo/DzHzDFOvetuJGPtSOFUzGGQji0umaKwWn4240BxEissbWMSn4&#10;pgDr1eChwFy7O3/S7RArkSAcclRgYuxyKUNpyGIYu444eVfnLcYkfSW1x3uC21ZOs+xFWqw5LRjs&#10;aGuobA5fVoF/7bezczVf7Gzz/mHK/eLypPdKPQ77zRJEpD7+h//ab1rB9Bl+v6Qf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14MRxQAAANsAAAAPAAAAAAAAAAAAAAAA&#10;AJ8CAABkcnMvZG93bnJldi54bWxQSwUGAAAAAAQABAD3AAAAkQMAAAAA&#10;">
                  <v:imagedata r:id="rId10" o:title="National Disability Services logo" cropleft="3998f"/>
                  <v:path arrowok="t"/>
                </v:shape>
                <v:shape id="Picture 23" o:spid="_x0000_s1028" type="#_x0000_t75" alt="26TEN Logo" style="position:absolute;left:46958;width:10382;height:1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RVjHEAAAA2wAAAA8AAABkcnMvZG93bnJldi54bWxEj0FrwkAUhO8F/8PyBG91o1aRNBtRQWih&#10;PUS99PbIvmZDs2/D7mrSf98tFHocZuYbptiNthN38qF1rGAxz0AQ10633Ci4Xk6PWxAhImvsHJOC&#10;bwqwKycPBebaDVzR/RwbkSAcclRgYuxzKUNtyGKYu544eZ/OW4xJ+kZqj0OC204us2wjLbacFgz2&#10;dDRUf51vVsHTmzfDq69v64ze14fmqKvhIyo1m477ZxCRxvgf/mu/aAXLFfx+ST9Al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RVjHEAAAA2wAAAA8AAAAAAAAAAAAAAAAA&#10;nwIAAGRycy9kb3ducmV2LnhtbFBLBQYAAAAABAAEAPcAAACQAwAAAAA=&#10;">
                  <v:imagedata r:id="rId11" o:title="26TEN Logo"/>
                  <v:path arrowok="t"/>
                </v:shape>
                <w10:anchorlock/>
              </v:group>
            </w:pict>
          </mc:Fallback>
        </mc:AlternateContent>
      </w:r>
      <w:bookmarkEnd w:id="0"/>
    </w:p>
    <w:p w:rsidR="004E3979" w:rsidRPr="007575C4" w:rsidRDefault="00EE0422" w:rsidP="006921C5">
      <w:pPr>
        <w:pStyle w:val="Heading2"/>
      </w:pPr>
      <w:r>
        <w:lastRenderedPageBreak/>
        <w:t xml:space="preserve">Session </w:t>
      </w:r>
      <w:r w:rsidR="002A4DA6">
        <w:t>outcomes</w:t>
      </w:r>
    </w:p>
    <w:p w:rsidR="007575C4" w:rsidRDefault="00DD3EF7" w:rsidP="00A26ADF">
      <w:r>
        <w:t xml:space="preserve">At the end of the session </w:t>
      </w:r>
      <w:r w:rsidR="00903845">
        <w:t>learners</w:t>
      </w:r>
      <w:r w:rsidR="007575C4">
        <w:t xml:space="preserve"> will be able to</w:t>
      </w:r>
      <w:r w:rsidR="00FC3077">
        <w:t xml:space="preserve"> understand</w:t>
      </w:r>
      <w:r w:rsidR="007575C4">
        <w:t>:</w:t>
      </w:r>
    </w:p>
    <w:p w:rsidR="00053A90" w:rsidRPr="00945895" w:rsidRDefault="00053A90" w:rsidP="00945895">
      <w:pPr>
        <w:pStyle w:val="Dotlist"/>
      </w:pPr>
      <w:r w:rsidRPr="00945895">
        <w:t>What we mean by workplace literacy</w:t>
      </w:r>
    </w:p>
    <w:p w:rsidR="00053A90" w:rsidRPr="00945895" w:rsidRDefault="00053A90" w:rsidP="00945895">
      <w:pPr>
        <w:pStyle w:val="Dotlist"/>
      </w:pPr>
      <w:r w:rsidRPr="00945895">
        <w:t>How training session are documented</w:t>
      </w:r>
    </w:p>
    <w:p w:rsidR="00053A90" w:rsidRPr="00945895" w:rsidRDefault="00053A90" w:rsidP="00945895">
      <w:pPr>
        <w:pStyle w:val="Dotlist"/>
      </w:pPr>
      <w:r w:rsidRPr="00945895">
        <w:t>The content of each toolkit</w:t>
      </w:r>
    </w:p>
    <w:p w:rsidR="00053A90" w:rsidRPr="00945895" w:rsidRDefault="00053A90" w:rsidP="00945895">
      <w:pPr>
        <w:pStyle w:val="Dotlist"/>
      </w:pPr>
      <w:r w:rsidRPr="00945895">
        <w:t>The key principles of adult learning</w:t>
      </w:r>
    </w:p>
    <w:p w:rsidR="00053A90" w:rsidRPr="00945895" w:rsidRDefault="00053A90" w:rsidP="00945895">
      <w:pPr>
        <w:pStyle w:val="Dotlist"/>
      </w:pPr>
      <w:r w:rsidRPr="00945895">
        <w:t>The literacy learning cycle</w:t>
      </w:r>
    </w:p>
    <w:p w:rsidR="00053A90" w:rsidRPr="00945895" w:rsidRDefault="00053A90" w:rsidP="00945895">
      <w:pPr>
        <w:pStyle w:val="Dotlist"/>
      </w:pPr>
      <w:r w:rsidRPr="00945895">
        <w:t>Preparation for a workshop</w:t>
      </w:r>
    </w:p>
    <w:p w:rsidR="00053A90" w:rsidRPr="00945895" w:rsidRDefault="00053A90" w:rsidP="00945895">
      <w:pPr>
        <w:pStyle w:val="Dotlist"/>
      </w:pPr>
      <w:r w:rsidRPr="00945895">
        <w:t>How to seek feedback and reflect on a workshop</w:t>
      </w:r>
    </w:p>
    <w:p w:rsidR="00EE0422" w:rsidRDefault="00FC3077" w:rsidP="006921C5">
      <w:pPr>
        <w:pStyle w:val="Heading2"/>
      </w:pPr>
      <w:r w:rsidRPr="00FC3077">
        <w:rPr>
          <w:rFonts w:eastAsia="Calibri" w:cs="Arial"/>
          <w:color w:val="4A442A" w:themeColor="background2" w:themeShade="40"/>
          <w:sz w:val="24"/>
          <w:szCs w:val="22"/>
        </w:rPr>
        <w:t xml:space="preserve"> </w:t>
      </w:r>
      <w:r w:rsidR="00EE0422">
        <w:t>Resources required</w:t>
      </w:r>
    </w:p>
    <w:p w:rsidR="00EE0422" w:rsidRDefault="002858F8" w:rsidP="00945895">
      <w:pPr>
        <w:pStyle w:val="Dotlist"/>
      </w:pPr>
      <w:r w:rsidRPr="00EE0422">
        <w:t>W</w:t>
      </w:r>
      <w:r w:rsidR="0064055E" w:rsidRPr="00EE0422">
        <w:t>hiteboard</w:t>
      </w:r>
      <w:r w:rsidR="00EE0422" w:rsidRPr="00EE0422">
        <w:t>, markers and eraser</w:t>
      </w:r>
    </w:p>
    <w:p w:rsidR="00ED2D8C" w:rsidRPr="00EE0422" w:rsidRDefault="00ED2D8C" w:rsidP="00945895">
      <w:pPr>
        <w:pStyle w:val="Dotlist"/>
      </w:pPr>
      <w:r>
        <w:t>Timer</w:t>
      </w:r>
    </w:p>
    <w:p w:rsidR="00EE0422" w:rsidRPr="00EE0422" w:rsidRDefault="00903845" w:rsidP="00945895">
      <w:pPr>
        <w:pStyle w:val="Dotlist"/>
      </w:pPr>
      <w:r>
        <w:t>T</w:t>
      </w:r>
      <w:r w:rsidR="00EE0422" w:rsidRPr="00EE0422">
        <w:t xml:space="preserve">rainer </w:t>
      </w:r>
      <w:r w:rsidR="00ED2D8C">
        <w:t>guide</w:t>
      </w:r>
      <w:r w:rsidR="00EE0422" w:rsidRPr="00EE0422">
        <w:t xml:space="preserve"> a copy for the trainer</w:t>
      </w:r>
      <w:r w:rsidR="00ED2D8C">
        <w:t xml:space="preserve"> (this document)</w:t>
      </w:r>
    </w:p>
    <w:p w:rsidR="00EE0422" w:rsidRPr="00EE0422" w:rsidRDefault="00903845" w:rsidP="00945895">
      <w:pPr>
        <w:pStyle w:val="Dotlist"/>
      </w:pPr>
      <w:r>
        <w:t>W</w:t>
      </w:r>
      <w:r w:rsidR="002858F8" w:rsidRPr="00EE0422">
        <w:t>orkbook</w:t>
      </w:r>
      <w:r w:rsidR="00EE0422" w:rsidRPr="00EE0422">
        <w:t xml:space="preserve"> a copy for each learner</w:t>
      </w:r>
    </w:p>
    <w:p w:rsidR="00945895" w:rsidRDefault="00945895" w:rsidP="00945895">
      <w:pPr>
        <w:pStyle w:val="Dotlist"/>
      </w:pPr>
      <w:r>
        <w:t>A copy of each toolkit for each learner</w:t>
      </w:r>
    </w:p>
    <w:p w:rsidR="00945895" w:rsidRDefault="00945895" w:rsidP="00945895">
      <w:pPr>
        <w:pStyle w:val="Dotlist"/>
      </w:pPr>
      <w:r>
        <w:t xml:space="preserve">A copy of the </w:t>
      </w:r>
      <w:proofErr w:type="spellStart"/>
      <w:r>
        <w:t>Androgogy</w:t>
      </w:r>
      <w:proofErr w:type="spellEnd"/>
      <w:r>
        <w:t xml:space="preserve"> handout for each learner</w:t>
      </w:r>
    </w:p>
    <w:p w:rsidR="002B7443" w:rsidRDefault="00EE0422" w:rsidP="00945895">
      <w:pPr>
        <w:pStyle w:val="Dotlist"/>
      </w:pPr>
      <w:r w:rsidRPr="00EE0422">
        <w:t>Pens for learners</w:t>
      </w:r>
    </w:p>
    <w:p w:rsidR="00100491" w:rsidRDefault="00100491" w:rsidP="00945895">
      <w:pPr>
        <w:pStyle w:val="Dotlist"/>
      </w:pPr>
      <w:r>
        <w:t>Highlighters</w:t>
      </w:r>
    </w:p>
    <w:p w:rsidR="00EE0422" w:rsidRDefault="00EE0422" w:rsidP="00945895">
      <w:pPr>
        <w:pStyle w:val="Dotlist"/>
      </w:pPr>
      <w:r>
        <w:t>Name tags</w:t>
      </w:r>
    </w:p>
    <w:p w:rsidR="00FF3349" w:rsidRDefault="00FF3349" w:rsidP="00945895">
      <w:pPr>
        <w:pStyle w:val="Dotlist"/>
      </w:pPr>
      <w:r>
        <w:t>Registration form</w:t>
      </w:r>
    </w:p>
    <w:p w:rsidR="009E716C" w:rsidRPr="00EE0422" w:rsidRDefault="009E716C" w:rsidP="00945895">
      <w:pPr>
        <w:pStyle w:val="Dotlist"/>
      </w:pPr>
      <w:r>
        <w:t>Evaluation forms</w:t>
      </w:r>
    </w:p>
    <w:p w:rsidR="00EE0422" w:rsidRDefault="00EE0422" w:rsidP="006921C5">
      <w:pPr>
        <w:pStyle w:val="Heading2"/>
      </w:pPr>
      <w:r>
        <w:t>Duration</w:t>
      </w:r>
    </w:p>
    <w:p w:rsidR="00EE0422" w:rsidRDefault="00903845" w:rsidP="00A26ADF">
      <w:pPr>
        <w:spacing w:after="0"/>
        <w:rPr>
          <w:rFonts w:cs="Arial"/>
          <w:szCs w:val="24"/>
        </w:rPr>
      </w:pPr>
      <w:r>
        <w:rPr>
          <w:rFonts w:cs="Arial"/>
          <w:szCs w:val="24"/>
        </w:rPr>
        <w:t xml:space="preserve">Workshop 1 – </w:t>
      </w:r>
      <w:r w:rsidR="00044572">
        <w:rPr>
          <w:rFonts w:cs="Arial"/>
          <w:szCs w:val="24"/>
        </w:rPr>
        <w:t>6</w:t>
      </w:r>
      <w:r>
        <w:rPr>
          <w:rFonts w:cs="Arial"/>
          <w:szCs w:val="24"/>
        </w:rPr>
        <w:t xml:space="preserve"> hours</w:t>
      </w:r>
    </w:p>
    <w:p w:rsidR="00903845" w:rsidRDefault="00903845" w:rsidP="00A26ADF">
      <w:pPr>
        <w:spacing w:after="0"/>
        <w:rPr>
          <w:rFonts w:cs="Arial"/>
          <w:szCs w:val="24"/>
        </w:rPr>
      </w:pPr>
      <w:r>
        <w:rPr>
          <w:rFonts w:cs="Arial"/>
          <w:szCs w:val="24"/>
        </w:rPr>
        <w:t xml:space="preserve">Workshop 2 – </w:t>
      </w:r>
      <w:r w:rsidR="00044572">
        <w:rPr>
          <w:rFonts w:cs="Arial"/>
          <w:szCs w:val="24"/>
        </w:rPr>
        <w:t>6</w:t>
      </w:r>
      <w:r>
        <w:rPr>
          <w:rFonts w:cs="Arial"/>
          <w:szCs w:val="24"/>
        </w:rPr>
        <w:t xml:space="preserve"> hours</w:t>
      </w:r>
    </w:p>
    <w:p w:rsidR="00EE0422" w:rsidRDefault="00EE0422" w:rsidP="006921C5">
      <w:pPr>
        <w:pStyle w:val="Heading2"/>
      </w:pPr>
      <w:r>
        <w:t>Learner group</w:t>
      </w:r>
    </w:p>
    <w:p w:rsidR="00EE0422" w:rsidRDefault="00903845" w:rsidP="00A26ADF">
      <w:pPr>
        <w:rPr>
          <w:lang w:eastAsia="en-AU"/>
        </w:rPr>
      </w:pPr>
      <w:r>
        <w:rPr>
          <w:lang w:eastAsia="en-AU"/>
        </w:rPr>
        <w:t>People delivering in-house training</w:t>
      </w:r>
    </w:p>
    <w:p w:rsidR="00EE0422" w:rsidRDefault="00EE0422" w:rsidP="006921C5">
      <w:pPr>
        <w:pStyle w:val="Heading2"/>
      </w:pPr>
      <w:r>
        <w:t>Context</w:t>
      </w:r>
    </w:p>
    <w:p w:rsidR="00EE0422" w:rsidRDefault="00EE0422" w:rsidP="00A26ADF">
      <w:pPr>
        <w:rPr>
          <w:lang w:eastAsia="en-AU"/>
        </w:rPr>
      </w:pPr>
      <w:r>
        <w:rPr>
          <w:lang w:eastAsia="en-AU"/>
        </w:rPr>
        <w:t xml:space="preserve">To be held as </w:t>
      </w:r>
      <w:r w:rsidR="00903845">
        <w:rPr>
          <w:lang w:eastAsia="en-AU"/>
        </w:rPr>
        <w:t>two</w:t>
      </w:r>
      <w:r>
        <w:rPr>
          <w:lang w:eastAsia="en-AU"/>
        </w:rPr>
        <w:t xml:space="preserve"> stand-alone training session</w:t>
      </w:r>
      <w:r w:rsidR="00903845">
        <w:rPr>
          <w:lang w:eastAsia="en-AU"/>
        </w:rPr>
        <w:t>s</w:t>
      </w:r>
    </w:p>
    <w:p w:rsidR="00903845" w:rsidRDefault="00903845" w:rsidP="00A26ADF">
      <w:pPr>
        <w:rPr>
          <w:lang w:eastAsia="en-AU"/>
        </w:rPr>
      </w:pPr>
      <w:r>
        <w:rPr>
          <w:lang w:eastAsia="en-AU"/>
        </w:rPr>
        <w:t xml:space="preserve">Trainer may be contacted for queries </w:t>
      </w:r>
      <w:r w:rsidR="009D50F4">
        <w:rPr>
          <w:lang w:eastAsia="en-AU"/>
        </w:rPr>
        <w:t xml:space="preserve">and support </w:t>
      </w:r>
      <w:r>
        <w:rPr>
          <w:lang w:eastAsia="en-AU"/>
        </w:rPr>
        <w:t>between workshop</w:t>
      </w:r>
      <w:r w:rsidR="009D50F4">
        <w:rPr>
          <w:lang w:eastAsia="en-AU"/>
        </w:rPr>
        <w:t>s</w:t>
      </w:r>
      <w:r>
        <w:rPr>
          <w:lang w:eastAsia="en-AU"/>
        </w:rPr>
        <w:t xml:space="preserve"> 1 and 2</w:t>
      </w:r>
    </w:p>
    <w:p w:rsidR="00AA124B" w:rsidRDefault="00AA124B">
      <w:pPr>
        <w:rPr>
          <w:rFonts w:cs="Arial"/>
          <w:color w:val="000000"/>
        </w:rPr>
      </w:pPr>
      <w:r>
        <w:rPr>
          <w:rFonts w:cs="Arial"/>
          <w:color w:val="000000"/>
        </w:rPr>
        <w:br w:type="page"/>
      </w:r>
    </w:p>
    <w:p w:rsidR="003B5740" w:rsidRDefault="00270292" w:rsidP="006921C5">
      <w:pPr>
        <w:pStyle w:val="Heading2"/>
      </w:pPr>
      <w:r>
        <w:lastRenderedPageBreak/>
        <w:t>Suggested session running sheet</w:t>
      </w:r>
    </w:p>
    <w:tbl>
      <w:tblPr>
        <w:tblStyle w:val="TableGrid"/>
        <w:tblW w:w="0" w:type="auto"/>
        <w:tblInd w:w="360" w:type="dxa"/>
        <w:tblLook w:val="04A0" w:firstRow="1" w:lastRow="0" w:firstColumn="1" w:lastColumn="0" w:noHBand="0" w:noVBand="1"/>
        <w:tblCaption w:val="Suggested session running sheet"/>
        <w:tblDescription w:val="Columns allow:&#10;A blank space to write in your own time&#10;The topic&#10;The suggested duration"/>
      </w:tblPr>
      <w:tblGrid>
        <w:gridCol w:w="928"/>
        <w:gridCol w:w="6909"/>
        <w:gridCol w:w="1203"/>
      </w:tblGrid>
      <w:tr w:rsidR="00270292" w:rsidRPr="006921C5" w:rsidTr="006921C5">
        <w:trPr>
          <w:trHeight w:val="564"/>
          <w:tblHeader/>
        </w:trPr>
        <w:tc>
          <w:tcPr>
            <w:tcW w:w="928" w:type="dxa"/>
            <w:vAlign w:val="bottom"/>
          </w:tcPr>
          <w:p w:rsidR="00270292" w:rsidRPr="006921C5" w:rsidRDefault="00270292" w:rsidP="006921C5">
            <w:pPr>
              <w:pStyle w:val="Heading3"/>
              <w:tabs>
                <w:tab w:val="decimal" w:pos="378"/>
              </w:tabs>
              <w:outlineLvl w:val="2"/>
              <w:rPr>
                <w:rFonts w:ascii="Arial" w:hAnsi="Arial" w:cs="Arial"/>
                <w:b/>
              </w:rPr>
            </w:pPr>
            <w:r w:rsidRPr="006921C5">
              <w:rPr>
                <w:rFonts w:ascii="Arial" w:hAnsi="Arial" w:cs="Arial"/>
                <w:b/>
              </w:rPr>
              <w:t>Time</w:t>
            </w:r>
          </w:p>
        </w:tc>
        <w:tc>
          <w:tcPr>
            <w:tcW w:w="6909" w:type="dxa"/>
            <w:vAlign w:val="bottom"/>
          </w:tcPr>
          <w:p w:rsidR="00270292" w:rsidRPr="006921C5" w:rsidRDefault="00270292" w:rsidP="006921C5">
            <w:pPr>
              <w:pStyle w:val="Heading3"/>
              <w:outlineLvl w:val="2"/>
              <w:rPr>
                <w:rFonts w:ascii="Arial" w:hAnsi="Arial" w:cs="Arial"/>
                <w:b/>
              </w:rPr>
            </w:pPr>
            <w:r w:rsidRPr="006921C5">
              <w:rPr>
                <w:rFonts w:ascii="Arial" w:hAnsi="Arial" w:cs="Arial"/>
                <w:b/>
              </w:rPr>
              <w:t>Topic</w:t>
            </w:r>
          </w:p>
        </w:tc>
        <w:tc>
          <w:tcPr>
            <w:tcW w:w="1133" w:type="dxa"/>
            <w:vAlign w:val="bottom"/>
          </w:tcPr>
          <w:p w:rsidR="00270292" w:rsidRPr="006921C5" w:rsidRDefault="00270292" w:rsidP="006921C5">
            <w:pPr>
              <w:pStyle w:val="Heading3"/>
              <w:tabs>
                <w:tab w:val="decimal" w:pos="479"/>
              </w:tabs>
              <w:outlineLvl w:val="2"/>
              <w:rPr>
                <w:rFonts w:ascii="Arial" w:hAnsi="Arial" w:cs="Arial"/>
                <w:b/>
              </w:rPr>
            </w:pPr>
            <w:r w:rsidRPr="006921C5">
              <w:rPr>
                <w:rFonts w:ascii="Arial" w:hAnsi="Arial" w:cs="Arial"/>
                <w:b/>
              </w:rPr>
              <w:t>Duration</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Introduction</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pStyle w:val="Dotlist"/>
              <w:numPr>
                <w:ilvl w:val="0"/>
                <w:numId w:val="0"/>
              </w:numPr>
              <w:rPr>
                <w:color w:val="262626" w:themeColor="text1" w:themeTint="D9"/>
              </w:rPr>
            </w:pPr>
            <w:r w:rsidRPr="00270292">
              <w:rPr>
                <w:color w:val="262626" w:themeColor="text1" w:themeTint="D9"/>
              </w:rPr>
              <w:t xml:space="preserve">What we mean by workplace </w:t>
            </w:r>
            <w:proofErr w:type="spellStart"/>
            <w:r w:rsidR="006921C5">
              <w:rPr>
                <w:color w:val="262626" w:themeColor="text1" w:themeTint="D9"/>
              </w:rPr>
              <w:t>A</w:t>
            </w:r>
            <w:r w:rsidRPr="00270292">
              <w:rPr>
                <w:color w:val="262626" w:themeColor="text1" w:themeTint="D9"/>
              </w:rPr>
              <w:t>literacy</w:t>
            </w:r>
            <w:proofErr w:type="spellEnd"/>
            <w:r w:rsidRPr="00270292">
              <w:rPr>
                <w:color w:val="262626" w:themeColor="text1" w:themeTint="D9"/>
              </w:rPr>
              <w:t>?</w:t>
            </w:r>
          </w:p>
        </w:tc>
        <w:tc>
          <w:tcPr>
            <w:tcW w:w="1133" w:type="dxa"/>
            <w:vAlign w:val="bottom"/>
          </w:tcPr>
          <w:p w:rsidR="00270292" w:rsidRPr="00270292" w:rsidRDefault="00270292" w:rsidP="00270292">
            <w:pPr>
              <w:pStyle w:val="Dotlist"/>
              <w:numPr>
                <w:ilvl w:val="0"/>
                <w:numId w:val="0"/>
              </w:numPr>
              <w:tabs>
                <w:tab w:val="decimal" w:pos="479"/>
              </w:tabs>
              <w:rPr>
                <w:color w:val="262626" w:themeColor="text1" w:themeTint="D9"/>
              </w:rPr>
            </w:pPr>
            <w:r w:rsidRPr="00270292">
              <w:rPr>
                <w:color w:val="262626" w:themeColor="text1" w:themeTint="D9"/>
              </w:rPr>
              <w:t>30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How training session are documented</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20</w:t>
            </w:r>
          </w:p>
        </w:tc>
      </w:tr>
      <w:tr w:rsidR="00270292" w:rsidRPr="00270292" w:rsidTr="006921C5">
        <w:trPr>
          <w:trHeight w:val="510"/>
        </w:trPr>
        <w:tc>
          <w:tcPr>
            <w:tcW w:w="928" w:type="dxa"/>
            <w:shd w:val="clear" w:color="auto" w:fill="F2F2F2" w:themeFill="background1" w:themeFillShade="F2"/>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shd w:val="clear" w:color="auto" w:fill="F2F2F2" w:themeFill="background1" w:themeFillShade="F2"/>
            <w:vAlign w:val="bottom"/>
          </w:tcPr>
          <w:p w:rsidR="00270292" w:rsidRPr="00270292" w:rsidRDefault="00270292" w:rsidP="00270292">
            <w:pPr>
              <w:rPr>
                <w:color w:val="262626" w:themeColor="text1" w:themeTint="D9"/>
              </w:rPr>
            </w:pPr>
            <w:r w:rsidRPr="00270292">
              <w:rPr>
                <w:color w:val="262626" w:themeColor="text1" w:themeTint="D9"/>
              </w:rPr>
              <w:t>Break</w:t>
            </w:r>
          </w:p>
        </w:tc>
        <w:tc>
          <w:tcPr>
            <w:tcW w:w="1133" w:type="dxa"/>
            <w:shd w:val="clear" w:color="auto" w:fill="F2F2F2" w:themeFill="background1" w:themeFillShade="F2"/>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The content of each toolkit</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60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The key principles of adult learning</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60</w:t>
            </w:r>
          </w:p>
        </w:tc>
      </w:tr>
      <w:tr w:rsidR="00270292" w:rsidRPr="00270292" w:rsidTr="006921C5">
        <w:trPr>
          <w:trHeight w:val="510"/>
        </w:trPr>
        <w:tc>
          <w:tcPr>
            <w:tcW w:w="928" w:type="dxa"/>
            <w:shd w:val="clear" w:color="auto" w:fill="F2F2F2" w:themeFill="background1" w:themeFillShade="F2"/>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shd w:val="clear" w:color="auto" w:fill="F2F2F2" w:themeFill="background1" w:themeFillShade="F2"/>
            <w:vAlign w:val="bottom"/>
          </w:tcPr>
          <w:p w:rsidR="00270292" w:rsidRPr="00270292" w:rsidRDefault="00270292" w:rsidP="00270292">
            <w:pPr>
              <w:rPr>
                <w:color w:val="262626" w:themeColor="text1" w:themeTint="D9"/>
              </w:rPr>
            </w:pPr>
            <w:r w:rsidRPr="00270292">
              <w:rPr>
                <w:color w:val="262626" w:themeColor="text1" w:themeTint="D9"/>
              </w:rPr>
              <w:t>Lunch</w:t>
            </w:r>
          </w:p>
        </w:tc>
        <w:tc>
          <w:tcPr>
            <w:tcW w:w="1133" w:type="dxa"/>
            <w:shd w:val="clear" w:color="auto" w:fill="F2F2F2" w:themeFill="background1" w:themeFillShade="F2"/>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30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Learning preferences</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15</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Putting it all together</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15</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The literacy learning cycle</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30</w:t>
            </w:r>
          </w:p>
        </w:tc>
      </w:tr>
      <w:tr w:rsidR="00270292" w:rsidRPr="00270292" w:rsidTr="006921C5">
        <w:trPr>
          <w:trHeight w:val="510"/>
        </w:trPr>
        <w:tc>
          <w:tcPr>
            <w:tcW w:w="928" w:type="dxa"/>
            <w:shd w:val="clear" w:color="auto" w:fill="F2F2F2" w:themeFill="background1" w:themeFillShade="F2"/>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shd w:val="clear" w:color="auto" w:fill="F2F2F2" w:themeFill="background1" w:themeFillShade="F2"/>
            <w:vAlign w:val="bottom"/>
          </w:tcPr>
          <w:p w:rsidR="00270292" w:rsidRPr="00270292" w:rsidRDefault="00270292" w:rsidP="00270292">
            <w:pPr>
              <w:rPr>
                <w:color w:val="262626" w:themeColor="text1" w:themeTint="D9"/>
              </w:rPr>
            </w:pPr>
            <w:r w:rsidRPr="00270292">
              <w:rPr>
                <w:color w:val="262626" w:themeColor="text1" w:themeTint="D9"/>
              </w:rPr>
              <w:t>Break</w:t>
            </w:r>
          </w:p>
        </w:tc>
        <w:tc>
          <w:tcPr>
            <w:tcW w:w="1133" w:type="dxa"/>
            <w:shd w:val="clear" w:color="auto" w:fill="F2F2F2" w:themeFill="background1" w:themeFillShade="F2"/>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Preparation for a workshop</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20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How to seek feedback and reflect on a workshop</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30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What next?</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10</w:t>
            </w:r>
          </w:p>
        </w:tc>
      </w:tr>
      <w:tr w:rsidR="00270292" w:rsidRPr="00270292" w:rsidTr="006921C5">
        <w:trPr>
          <w:trHeight w:val="510"/>
        </w:trPr>
        <w:tc>
          <w:tcPr>
            <w:tcW w:w="928" w:type="dxa"/>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vAlign w:val="bottom"/>
          </w:tcPr>
          <w:p w:rsidR="00270292" w:rsidRPr="00270292" w:rsidRDefault="00270292" w:rsidP="00270292">
            <w:pPr>
              <w:rPr>
                <w:color w:val="262626" w:themeColor="text1" w:themeTint="D9"/>
              </w:rPr>
            </w:pPr>
            <w:r w:rsidRPr="00270292">
              <w:rPr>
                <w:color w:val="262626" w:themeColor="text1" w:themeTint="D9"/>
              </w:rPr>
              <w:t>Close</w:t>
            </w:r>
          </w:p>
        </w:tc>
        <w:tc>
          <w:tcPr>
            <w:tcW w:w="1133" w:type="dxa"/>
            <w:vAlign w:val="bottom"/>
          </w:tcPr>
          <w:p w:rsidR="00270292" w:rsidRPr="00270292" w:rsidRDefault="00270292" w:rsidP="00270292">
            <w:pPr>
              <w:tabs>
                <w:tab w:val="decimal" w:pos="479"/>
              </w:tabs>
              <w:rPr>
                <w:color w:val="262626" w:themeColor="text1" w:themeTint="D9"/>
              </w:rPr>
            </w:pPr>
            <w:r w:rsidRPr="00270292">
              <w:rPr>
                <w:color w:val="262626" w:themeColor="text1" w:themeTint="D9"/>
              </w:rPr>
              <w:t>10</w:t>
            </w:r>
          </w:p>
        </w:tc>
      </w:tr>
      <w:tr w:rsidR="00270292" w:rsidRPr="00270292" w:rsidTr="006921C5">
        <w:trPr>
          <w:trHeight w:val="510"/>
        </w:trPr>
        <w:tc>
          <w:tcPr>
            <w:tcW w:w="928" w:type="dxa"/>
            <w:shd w:val="clear" w:color="auto" w:fill="F2F2F2" w:themeFill="background1" w:themeFillShade="F2"/>
            <w:vAlign w:val="bottom"/>
          </w:tcPr>
          <w:p w:rsidR="00270292" w:rsidRPr="00270292" w:rsidRDefault="00270292" w:rsidP="00270292">
            <w:pPr>
              <w:pStyle w:val="Dotlist"/>
              <w:numPr>
                <w:ilvl w:val="0"/>
                <w:numId w:val="0"/>
              </w:numPr>
              <w:tabs>
                <w:tab w:val="decimal" w:pos="378"/>
              </w:tabs>
              <w:spacing w:after="0"/>
              <w:rPr>
                <w:color w:val="262626" w:themeColor="text1" w:themeTint="D9"/>
              </w:rPr>
            </w:pPr>
          </w:p>
        </w:tc>
        <w:tc>
          <w:tcPr>
            <w:tcW w:w="6909" w:type="dxa"/>
            <w:shd w:val="clear" w:color="auto" w:fill="F2F2F2" w:themeFill="background1" w:themeFillShade="F2"/>
            <w:vAlign w:val="bottom"/>
          </w:tcPr>
          <w:p w:rsidR="00270292" w:rsidRPr="00270292" w:rsidRDefault="00270292" w:rsidP="00270292">
            <w:pPr>
              <w:rPr>
                <w:color w:val="262626" w:themeColor="text1" w:themeTint="D9"/>
              </w:rPr>
            </w:pPr>
            <w:r w:rsidRPr="00270292">
              <w:rPr>
                <w:color w:val="262626" w:themeColor="text1" w:themeTint="D9"/>
              </w:rPr>
              <w:t>Finish</w:t>
            </w:r>
          </w:p>
        </w:tc>
        <w:tc>
          <w:tcPr>
            <w:tcW w:w="1133" w:type="dxa"/>
            <w:shd w:val="clear" w:color="auto" w:fill="F2F2F2" w:themeFill="background1" w:themeFillShade="F2"/>
            <w:vAlign w:val="bottom"/>
          </w:tcPr>
          <w:p w:rsidR="00270292" w:rsidRPr="00270292" w:rsidRDefault="00270292" w:rsidP="00270292">
            <w:pPr>
              <w:tabs>
                <w:tab w:val="decimal" w:pos="479"/>
              </w:tabs>
              <w:rPr>
                <w:color w:val="262626" w:themeColor="text1" w:themeTint="D9"/>
              </w:rPr>
            </w:pPr>
          </w:p>
        </w:tc>
      </w:tr>
    </w:tbl>
    <w:p w:rsidR="00AA124B" w:rsidRPr="00282104" w:rsidRDefault="00AA124B" w:rsidP="00A26ADF">
      <w:pPr>
        <w:rPr>
          <w:rFonts w:cs="Arial"/>
          <w:color w:val="000000"/>
        </w:rPr>
      </w:pPr>
    </w:p>
    <w:p w:rsidR="00EE0422" w:rsidRDefault="00EE0422" w:rsidP="00A26ADF">
      <w:pPr>
        <w:spacing w:after="0"/>
        <w:rPr>
          <w:rFonts w:cs="Arial"/>
          <w:szCs w:val="24"/>
        </w:rPr>
        <w:sectPr w:rsidR="00EE0422" w:rsidSect="00044572">
          <w:headerReference w:type="default" r:id="rId12"/>
          <w:footerReference w:type="default" r:id="rId13"/>
          <w:pgSz w:w="11906" w:h="16838"/>
          <w:pgMar w:top="1440" w:right="709" w:bottom="1440" w:left="851" w:header="708" w:footer="382" w:gutter="0"/>
          <w:pgNumType w:start="1"/>
          <w:cols w:space="708"/>
          <w:docGrid w:linePitch="360"/>
        </w:sectPr>
      </w:pPr>
    </w:p>
    <w:p w:rsidR="00EE0422" w:rsidRDefault="00ED2D8C" w:rsidP="006921C5">
      <w:pPr>
        <w:pStyle w:val="Heading2"/>
      </w:pPr>
      <w:r>
        <w:lastRenderedPageBreak/>
        <w:t>Session Plan</w:t>
      </w:r>
      <w:r w:rsidR="00F512CC">
        <w:t xml:space="preserve"> – Workshop 1</w:t>
      </w:r>
    </w:p>
    <w:p w:rsidR="009D50F4" w:rsidRPr="009D50F4" w:rsidRDefault="009D50F4" w:rsidP="009D50F4">
      <w:pPr>
        <w:rPr>
          <w:lang w:eastAsia="en-AU"/>
        </w:rPr>
      </w:pPr>
      <w:r w:rsidRPr="006921C5">
        <w:rPr>
          <w:b/>
          <w:lang w:eastAsia="en-AU"/>
        </w:rPr>
        <w:t>IMPORTANT</w:t>
      </w:r>
      <w:r w:rsidRPr="006921C5">
        <w:rPr>
          <w:b/>
          <w:lang w:eastAsia="en-AU"/>
        </w:rPr>
        <w:br/>
      </w:r>
      <w:r>
        <w:rPr>
          <w:lang w:eastAsia="en-AU"/>
        </w:rPr>
        <w:t xml:space="preserve">Work from the </w:t>
      </w:r>
      <w:proofErr w:type="spellStart"/>
      <w:proofErr w:type="gramStart"/>
      <w:r>
        <w:rPr>
          <w:lang w:eastAsia="en-AU"/>
        </w:rPr>
        <w:t>powerpoint</w:t>
      </w:r>
      <w:proofErr w:type="spellEnd"/>
      <w:proofErr w:type="gramEnd"/>
      <w:r>
        <w:rPr>
          <w:lang w:eastAsia="en-AU"/>
        </w:rPr>
        <w:t xml:space="preserve"> first and then refer to the workbook as indicated. The workbook often consolidates what was discussed in response to the </w:t>
      </w:r>
      <w:proofErr w:type="spellStart"/>
      <w:proofErr w:type="gramStart"/>
      <w:r>
        <w:rPr>
          <w:lang w:eastAsia="en-AU"/>
        </w:rPr>
        <w:t>powerpoint</w:t>
      </w:r>
      <w:proofErr w:type="spellEnd"/>
      <w:proofErr w:type="gramEnd"/>
      <w:r>
        <w:rPr>
          <w:lang w:eastAsia="en-AU"/>
        </w:rPr>
        <w:t>.</w:t>
      </w:r>
    </w:p>
    <w:tbl>
      <w:tblPr>
        <w:tblStyle w:val="TableGrid"/>
        <w:tblW w:w="14082" w:type="dxa"/>
        <w:tblInd w:w="0" w:type="dxa"/>
        <w:tblLook w:val="04A0" w:firstRow="1" w:lastRow="0" w:firstColumn="1" w:lastColumn="0" w:noHBand="0" w:noVBand="1"/>
        <w:tblCaption w:val="Session plan"/>
        <w:tblDescription w:val="The session plan summarises each section of the workshop, and relates it to the other resources being used."/>
      </w:tblPr>
      <w:tblGrid>
        <w:gridCol w:w="1471"/>
        <w:gridCol w:w="3060"/>
        <w:gridCol w:w="4341"/>
        <w:gridCol w:w="1543"/>
        <w:gridCol w:w="1706"/>
        <w:gridCol w:w="1961"/>
      </w:tblGrid>
      <w:tr w:rsidR="00EE0422" w:rsidRPr="006D00B1" w:rsidTr="006C476B">
        <w:trPr>
          <w:cantSplit/>
          <w:trHeight w:val="297"/>
          <w:tblHeader/>
        </w:trPr>
        <w:tc>
          <w:tcPr>
            <w:tcW w:w="1471" w:type="dxa"/>
            <w:shd w:val="clear" w:color="auto" w:fill="D9D9D9" w:themeFill="background1" w:themeFillShade="D9"/>
          </w:tcPr>
          <w:p w:rsidR="00EE0422" w:rsidRPr="00EE0422" w:rsidRDefault="00804197" w:rsidP="00EE0422">
            <w:pPr>
              <w:spacing w:before="120" w:after="120"/>
              <w:rPr>
                <w:rFonts w:cs="Arial"/>
                <w:b/>
                <w:szCs w:val="24"/>
              </w:rPr>
            </w:pPr>
            <w:r>
              <w:rPr>
                <w:rFonts w:cs="Arial"/>
                <w:b/>
                <w:szCs w:val="24"/>
              </w:rPr>
              <w:t>Minutes</w:t>
            </w:r>
          </w:p>
        </w:tc>
        <w:tc>
          <w:tcPr>
            <w:tcW w:w="3060"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Focus</w:t>
            </w:r>
          </w:p>
        </w:tc>
        <w:tc>
          <w:tcPr>
            <w:tcW w:w="4341" w:type="dxa"/>
            <w:shd w:val="clear" w:color="auto" w:fill="D9D9D9" w:themeFill="background1" w:themeFillShade="D9"/>
          </w:tcPr>
          <w:p w:rsidR="00EE0422" w:rsidRPr="006D00B1" w:rsidRDefault="00EE0422" w:rsidP="00EE0422">
            <w:pPr>
              <w:spacing w:before="120" w:after="120"/>
              <w:rPr>
                <w:rFonts w:cs="Arial"/>
                <w:b/>
                <w:szCs w:val="24"/>
              </w:rPr>
            </w:pPr>
            <w:r w:rsidRPr="006D00B1">
              <w:rPr>
                <w:rFonts w:cs="Arial"/>
                <w:b/>
                <w:szCs w:val="24"/>
              </w:rPr>
              <w:t>Aim</w:t>
            </w:r>
          </w:p>
        </w:tc>
        <w:tc>
          <w:tcPr>
            <w:tcW w:w="1543" w:type="dxa"/>
            <w:shd w:val="clear" w:color="auto" w:fill="D9D9D9" w:themeFill="background1" w:themeFillShade="D9"/>
          </w:tcPr>
          <w:p w:rsidR="00EE0422" w:rsidRPr="006D00B1" w:rsidRDefault="00EE0422" w:rsidP="00EE0422">
            <w:pPr>
              <w:spacing w:before="120" w:after="120"/>
              <w:rPr>
                <w:rFonts w:cs="Arial"/>
                <w:b/>
                <w:szCs w:val="24"/>
              </w:rPr>
            </w:pPr>
            <w:r w:rsidRPr="006D00B1">
              <w:rPr>
                <w:rFonts w:cs="Arial"/>
                <w:b/>
                <w:szCs w:val="24"/>
              </w:rPr>
              <w:t>Activity</w:t>
            </w:r>
          </w:p>
        </w:tc>
        <w:tc>
          <w:tcPr>
            <w:tcW w:w="1706" w:type="dxa"/>
            <w:shd w:val="clear" w:color="auto" w:fill="D9D9D9" w:themeFill="background1" w:themeFillShade="D9"/>
          </w:tcPr>
          <w:p w:rsidR="00EE0422" w:rsidRPr="006D00B1" w:rsidRDefault="00EE0422" w:rsidP="00EE0422">
            <w:pPr>
              <w:spacing w:before="120" w:after="120"/>
              <w:rPr>
                <w:rFonts w:cs="Arial"/>
                <w:b/>
                <w:szCs w:val="24"/>
              </w:rPr>
            </w:pPr>
            <w:r w:rsidRPr="006D00B1">
              <w:rPr>
                <w:rFonts w:cs="Arial"/>
                <w:b/>
                <w:szCs w:val="24"/>
              </w:rPr>
              <w:t>Grouping</w:t>
            </w:r>
          </w:p>
        </w:tc>
        <w:tc>
          <w:tcPr>
            <w:tcW w:w="1961" w:type="dxa"/>
            <w:shd w:val="clear" w:color="auto" w:fill="D9D9D9" w:themeFill="background1" w:themeFillShade="D9"/>
          </w:tcPr>
          <w:p w:rsidR="00EE0422" w:rsidRPr="006D00B1" w:rsidRDefault="00EE0422" w:rsidP="00EE0422">
            <w:pPr>
              <w:spacing w:before="120" w:after="120"/>
              <w:rPr>
                <w:rFonts w:cs="Arial"/>
                <w:b/>
                <w:szCs w:val="24"/>
              </w:rPr>
            </w:pPr>
            <w:r w:rsidRPr="006D00B1">
              <w:rPr>
                <w:rFonts w:cs="Arial"/>
                <w:b/>
                <w:szCs w:val="24"/>
              </w:rPr>
              <w:t>Resources</w:t>
            </w:r>
          </w:p>
        </w:tc>
      </w:tr>
      <w:tr w:rsidR="005C43E6" w:rsidRPr="006D00B1" w:rsidTr="006C476B">
        <w:trPr>
          <w:cantSplit/>
          <w:trHeight w:val="297"/>
        </w:trPr>
        <w:tc>
          <w:tcPr>
            <w:tcW w:w="1471" w:type="dxa"/>
          </w:tcPr>
          <w:p w:rsidR="005C43E6" w:rsidRPr="007575C4" w:rsidRDefault="00F512CC" w:rsidP="005C43E6">
            <w:pPr>
              <w:spacing w:before="120" w:after="120"/>
              <w:rPr>
                <w:rFonts w:cs="Arial"/>
                <w:szCs w:val="24"/>
              </w:rPr>
            </w:pPr>
            <w:r>
              <w:rPr>
                <w:rFonts w:cs="Arial"/>
                <w:szCs w:val="24"/>
              </w:rPr>
              <w:t>1</w:t>
            </w:r>
            <w:r w:rsidR="00AA124B">
              <w:rPr>
                <w:rFonts w:cs="Arial"/>
                <w:szCs w:val="24"/>
              </w:rPr>
              <w:t>0</w:t>
            </w:r>
          </w:p>
        </w:tc>
        <w:tc>
          <w:tcPr>
            <w:tcW w:w="3060" w:type="dxa"/>
          </w:tcPr>
          <w:p w:rsidR="005C43E6" w:rsidRPr="007575C4" w:rsidRDefault="005C43E6" w:rsidP="00EE0422">
            <w:pPr>
              <w:spacing w:before="120" w:after="120"/>
              <w:rPr>
                <w:rFonts w:cs="Arial"/>
                <w:szCs w:val="24"/>
              </w:rPr>
            </w:pPr>
            <w:r w:rsidRPr="007575C4">
              <w:rPr>
                <w:rFonts w:cs="Arial"/>
                <w:szCs w:val="24"/>
              </w:rPr>
              <w:t>Introduction</w:t>
            </w:r>
          </w:p>
        </w:tc>
        <w:tc>
          <w:tcPr>
            <w:tcW w:w="4341" w:type="dxa"/>
          </w:tcPr>
          <w:p w:rsidR="005C43E6" w:rsidRPr="006D00B1" w:rsidRDefault="005C43E6" w:rsidP="00EE0422">
            <w:pPr>
              <w:spacing w:before="120" w:after="120"/>
              <w:rPr>
                <w:rFonts w:cs="Arial"/>
                <w:szCs w:val="24"/>
              </w:rPr>
            </w:pPr>
            <w:r w:rsidRPr="006D00B1">
              <w:rPr>
                <w:rFonts w:cs="Arial"/>
                <w:szCs w:val="24"/>
              </w:rPr>
              <w:t>Learners understand purpose of session</w:t>
            </w:r>
          </w:p>
          <w:p w:rsidR="00F512CC" w:rsidRDefault="009D50F4" w:rsidP="00EE0422">
            <w:pPr>
              <w:spacing w:before="120" w:after="120"/>
              <w:rPr>
                <w:rFonts w:cs="Arial"/>
                <w:szCs w:val="24"/>
              </w:rPr>
            </w:pPr>
            <w:r>
              <w:rPr>
                <w:rFonts w:cs="Arial"/>
                <w:szCs w:val="24"/>
              </w:rPr>
              <w:t>Learners introduce themselves</w:t>
            </w:r>
          </w:p>
          <w:p w:rsidR="009D50F4" w:rsidRPr="006D00B1" w:rsidRDefault="009D50F4" w:rsidP="00EE0422">
            <w:pPr>
              <w:spacing w:before="120" w:after="120"/>
              <w:rPr>
                <w:rFonts w:cs="Arial"/>
                <w:szCs w:val="24"/>
              </w:rPr>
            </w:pPr>
            <w:r>
              <w:rPr>
                <w:rFonts w:cs="Arial"/>
                <w:szCs w:val="24"/>
              </w:rPr>
              <w:t>(Ice breaker if desired)</w:t>
            </w:r>
          </w:p>
          <w:p w:rsidR="00F512CC" w:rsidRPr="006D00B1" w:rsidRDefault="005724BA" w:rsidP="00EE0422">
            <w:pPr>
              <w:spacing w:before="120" w:after="120"/>
              <w:rPr>
                <w:rFonts w:cs="Arial"/>
                <w:szCs w:val="24"/>
              </w:rPr>
            </w:pPr>
            <w:r>
              <w:rPr>
                <w:rFonts w:cs="Arial"/>
                <w:szCs w:val="24"/>
              </w:rPr>
              <w:t>Set l</w:t>
            </w:r>
            <w:r w:rsidR="00F512CC" w:rsidRPr="006D00B1">
              <w:rPr>
                <w:rFonts w:cs="Arial"/>
                <w:szCs w:val="24"/>
              </w:rPr>
              <w:t>earner</w:t>
            </w:r>
            <w:r>
              <w:rPr>
                <w:rFonts w:cs="Arial"/>
                <w:szCs w:val="24"/>
              </w:rPr>
              <w:t>s</w:t>
            </w:r>
            <w:r w:rsidR="009D50F4">
              <w:rPr>
                <w:rFonts w:cs="Arial"/>
                <w:szCs w:val="24"/>
              </w:rPr>
              <w:t>’</w:t>
            </w:r>
            <w:r w:rsidR="00F512CC" w:rsidRPr="006D00B1">
              <w:rPr>
                <w:rFonts w:cs="Arial"/>
                <w:szCs w:val="24"/>
              </w:rPr>
              <w:t xml:space="preserve"> expectations of training</w:t>
            </w:r>
          </w:p>
        </w:tc>
        <w:tc>
          <w:tcPr>
            <w:tcW w:w="1543" w:type="dxa"/>
          </w:tcPr>
          <w:p w:rsidR="005C43E6" w:rsidRPr="006D00B1" w:rsidRDefault="005C43E6" w:rsidP="00EE0422">
            <w:pPr>
              <w:spacing w:before="120" w:after="120"/>
              <w:rPr>
                <w:rFonts w:cs="Arial"/>
                <w:szCs w:val="24"/>
              </w:rPr>
            </w:pPr>
            <w:r w:rsidRPr="006D00B1">
              <w:rPr>
                <w:rFonts w:cs="Arial"/>
                <w:szCs w:val="24"/>
              </w:rPr>
              <w:t>Discussion</w:t>
            </w:r>
          </w:p>
        </w:tc>
        <w:tc>
          <w:tcPr>
            <w:tcW w:w="1706" w:type="dxa"/>
          </w:tcPr>
          <w:p w:rsidR="005C43E6" w:rsidRPr="006D00B1" w:rsidRDefault="005C43E6" w:rsidP="00EE0422">
            <w:pPr>
              <w:spacing w:before="120" w:after="120"/>
              <w:rPr>
                <w:rFonts w:cs="Arial"/>
                <w:szCs w:val="24"/>
              </w:rPr>
            </w:pPr>
            <w:r w:rsidRPr="006D00B1">
              <w:rPr>
                <w:rFonts w:cs="Arial"/>
                <w:szCs w:val="24"/>
              </w:rPr>
              <w:t>Whole group</w:t>
            </w:r>
          </w:p>
        </w:tc>
        <w:tc>
          <w:tcPr>
            <w:tcW w:w="1961" w:type="dxa"/>
          </w:tcPr>
          <w:p w:rsidR="00DF0035" w:rsidRDefault="00DF0035" w:rsidP="005F12B9">
            <w:pPr>
              <w:spacing w:before="120" w:after="120"/>
              <w:rPr>
                <w:rFonts w:cs="Arial"/>
                <w:szCs w:val="24"/>
              </w:rPr>
            </w:pPr>
            <w:r>
              <w:rPr>
                <w:rFonts w:cs="Arial"/>
                <w:szCs w:val="24"/>
              </w:rPr>
              <w:t>PPT 1, 2</w:t>
            </w:r>
          </w:p>
          <w:p w:rsidR="00B11249" w:rsidRPr="006D00B1" w:rsidRDefault="00627037" w:rsidP="005F12B9">
            <w:pPr>
              <w:spacing w:before="120" w:after="120"/>
              <w:rPr>
                <w:rFonts w:cs="Arial"/>
                <w:szCs w:val="24"/>
              </w:rPr>
            </w:pPr>
            <w:r>
              <w:rPr>
                <w:rFonts w:cs="Arial"/>
                <w:szCs w:val="24"/>
              </w:rPr>
              <w:t>WBK</w:t>
            </w:r>
            <w:r w:rsidRPr="006D00B1">
              <w:rPr>
                <w:rFonts w:cs="Arial"/>
                <w:szCs w:val="24"/>
              </w:rPr>
              <w:t xml:space="preserve"> </w:t>
            </w:r>
            <w:r w:rsidR="005F12B9" w:rsidRPr="006D00B1">
              <w:rPr>
                <w:rFonts w:cs="Arial"/>
                <w:szCs w:val="24"/>
              </w:rPr>
              <w:t>p1</w:t>
            </w:r>
          </w:p>
        </w:tc>
      </w:tr>
      <w:tr w:rsidR="00B11249" w:rsidRPr="006D00B1" w:rsidTr="006C476B">
        <w:trPr>
          <w:cantSplit/>
          <w:trHeight w:val="297"/>
        </w:trPr>
        <w:tc>
          <w:tcPr>
            <w:tcW w:w="1471" w:type="dxa"/>
          </w:tcPr>
          <w:p w:rsidR="00B11249" w:rsidRDefault="0096283E" w:rsidP="005C43E6">
            <w:pPr>
              <w:spacing w:before="120" w:after="120"/>
              <w:rPr>
                <w:rFonts w:cs="Arial"/>
                <w:szCs w:val="24"/>
              </w:rPr>
            </w:pPr>
            <w:r>
              <w:rPr>
                <w:rFonts w:cs="Arial"/>
                <w:szCs w:val="24"/>
              </w:rPr>
              <w:t>28</w:t>
            </w:r>
          </w:p>
        </w:tc>
        <w:tc>
          <w:tcPr>
            <w:tcW w:w="3060" w:type="dxa"/>
          </w:tcPr>
          <w:p w:rsidR="00B11249" w:rsidRPr="007575C4" w:rsidRDefault="00B11249" w:rsidP="00EE0422">
            <w:pPr>
              <w:spacing w:before="120" w:after="120"/>
              <w:rPr>
                <w:rFonts w:cs="Arial"/>
                <w:szCs w:val="24"/>
              </w:rPr>
            </w:pPr>
            <w:r w:rsidRPr="00B11249">
              <w:rPr>
                <w:rFonts w:cs="Arial"/>
                <w:szCs w:val="24"/>
              </w:rPr>
              <w:t>What we mean by workplace literacy?</w:t>
            </w:r>
          </w:p>
        </w:tc>
        <w:tc>
          <w:tcPr>
            <w:tcW w:w="4341" w:type="dxa"/>
          </w:tcPr>
          <w:p w:rsidR="009D50F4" w:rsidRDefault="009D50F4" w:rsidP="009D50F4">
            <w:pPr>
              <w:spacing w:before="120" w:after="120"/>
              <w:rPr>
                <w:rFonts w:cs="Arial"/>
                <w:szCs w:val="24"/>
              </w:rPr>
            </w:pPr>
            <w:r>
              <w:rPr>
                <w:rFonts w:cs="Arial"/>
                <w:szCs w:val="24"/>
              </w:rPr>
              <w:t>Literacy, language and n</w:t>
            </w:r>
            <w:r w:rsidR="00B11249">
              <w:rPr>
                <w:rFonts w:cs="Arial"/>
                <w:szCs w:val="24"/>
              </w:rPr>
              <w:t>umeracy in context of workplace</w:t>
            </w:r>
          </w:p>
          <w:p w:rsidR="00B11249" w:rsidRDefault="005724BA" w:rsidP="009D50F4">
            <w:pPr>
              <w:spacing w:before="120" w:after="120"/>
              <w:rPr>
                <w:rFonts w:cs="Arial"/>
                <w:szCs w:val="24"/>
              </w:rPr>
            </w:pPr>
            <w:r>
              <w:rPr>
                <w:rFonts w:cs="Arial"/>
                <w:szCs w:val="24"/>
              </w:rPr>
              <w:t>Language specific to the workplace</w:t>
            </w:r>
          </w:p>
          <w:p w:rsidR="009D50F4" w:rsidRPr="006D00B1" w:rsidRDefault="009D50F4" w:rsidP="009D50F4">
            <w:pPr>
              <w:spacing w:before="120" w:after="120"/>
              <w:rPr>
                <w:rFonts w:cs="Arial"/>
                <w:szCs w:val="24"/>
              </w:rPr>
            </w:pPr>
            <w:r>
              <w:rPr>
                <w:rFonts w:cs="Arial"/>
                <w:szCs w:val="24"/>
              </w:rPr>
              <w:t>Signs that someone has literacy concerns</w:t>
            </w:r>
          </w:p>
        </w:tc>
        <w:tc>
          <w:tcPr>
            <w:tcW w:w="1543" w:type="dxa"/>
          </w:tcPr>
          <w:p w:rsidR="00B11249" w:rsidRPr="006D00B1" w:rsidRDefault="009135BB" w:rsidP="00EE0422">
            <w:pPr>
              <w:spacing w:before="120" w:after="120"/>
              <w:rPr>
                <w:rFonts w:cs="Arial"/>
                <w:szCs w:val="24"/>
              </w:rPr>
            </w:pPr>
            <w:r>
              <w:rPr>
                <w:rFonts w:cs="Arial"/>
                <w:szCs w:val="24"/>
              </w:rPr>
              <w:t>Discussion, written answers, take notes</w:t>
            </w:r>
          </w:p>
        </w:tc>
        <w:tc>
          <w:tcPr>
            <w:tcW w:w="1706" w:type="dxa"/>
          </w:tcPr>
          <w:p w:rsidR="00B11249" w:rsidRPr="006D00B1" w:rsidRDefault="009135BB" w:rsidP="009D50F4">
            <w:pPr>
              <w:spacing w:before="120" w:after="120"/>
              <w:rPr>
                <w:rFonts w:cs="Arial"/>
                <w:szCs w:val="24"/>
              </w:rPr>
            </w:pPr>
            <w:r>
              <w:rPr>
                <w:rFonts w:cs="Arial"/>
                <w:szCs w:val="24"/>
              </w:rPr>
              <w:t xml:space="preserve">Individual, pairs, </w:t>
            </w:r>
            <w:r w:rsidR="009D50F4">
              <w:rPr>
                <w:rFonts w:cs="Arial"/>
                <w:szCs w:val="24"/>
              </w:rPr>
              <w:t>w</w:t>
            </w:r>
            <w:r>
              <w:rPr>
                <w:rFonts w:cs="Arial"/>
                <w:szCs w:val="24"/>
              </w:rPr>
              <w:t>hole group</w:t>
            </w:r>
          </w:p>
        </w:tc>
        <w:tc>
          <w:tcPr>
            <w:tcW w:w="1961" w:type="dxa"/>
          </w:tcPr>
          <w:p w:rsidR="009D50F4" w:rsidRDefault="001166B5" w:rsidP="00B11249">
            <w:pPr>
              <w:spacing w:before="120" w:after="120"/>
              <w:rPr>
                <w:rFonts w:cs="Arial"/>
                <w:szCs w:val="24"/>
              </w:rPr>
            </w:pPr>
            <w:r>
              <w:rPr>
                <w:rFonts w:cs="Arial"/>
                <w:szCs w:val="24"/>
              </w:rPr>
              <w:t>PPT 3-7</w:t>
            </w:r>
          </w:p>
          <w:p w:rsidR="00B11249" w:rsidRPr="006D00B1" w:rsidRDefault="00627037" w:rsidP="009D50F4">
            <w:pPr>
              <w:spacing w:before="120" w:after="120"/>
              <w:rPr>
                <w:rFonts w:cs="Arial"/>
                <w:szCs w:val="24"/>
              </w:rPr>
            </w:pPr>
            <w:r>
              <w:rPr>
                <w:rFonts w:cs="Arial"/>
                <w:szCs w:val="24"/>
              </w:rPr>
              <w:t xml:space="preserve">WBK </w:t>
            </w:r>
            <w:r w:rsidR="005724BA">
              <w:rPr>
                <w:rFonts w:cs="Arial"/>
                <w:szCs w:val="24"/>
              </w:rPr>
              <w:t>p3</w:t>
            </w:r>
          </w:p>
        </w:tc>
      </w:tr>
      <w:tr w:rsidR="00DF0035" w:rsidRPr="006D00B1" w:rsidTr="00C442AB">
        <w:trPr>
          <w:cantSplit/>
          <w:trHeight w:val="297"/>
        </w:trPr>
        <w:tc>
          <w:tcPr>
            <w:tcW w:w="1471" w:type="dxa"/>
            <w:shd w:val="clear" w:color="auto" w:fill="EAF1DD" w:themeFill="accent3" w:themeFillTint="33"/>
          </w:tcPr>
          <w:p w:rsidR="00DF0035" w:rsidRDefault="00DF0035" w:rsidP="005C43E6">
            <w:pPr>
              <w:spacing w:before="120" w:after="120"/>
              <w:rPr>
                <w:rFonts w:cs="Arial"/>
                <w:szCs w:val="24"/>
              </w:rPr>
            </w:pPr>
            <w:r>
              <w:rPr>
                <w:rFonts w:cs="Arial"/>
                <w:szCs w:val="24"/>
              </w:rPr>
              <w:t>2</w:t>
            </w:r>
          </w:p>
        </w:tc>
        <w:tc>
          <w:tcPr>
            <w:tcW w:w="3060" w:type="dxa"/>
            <w:shd w:val="clear" w:color="auto" w:fill="EAF1DD" w:themeFill="accent3" w:themeFillTint="33"/>
          </w:tcPr>
          <w:p w:rsidR="00DF0035" w:rsidRPr="00B11249" w:rsidRDefault="00DF0035" w:rsidP="00DF0035">
            <w:pPr>
              <w:spacing w:before="120" w:after="120"/>
              <w:rPr>
                <w:rFonts w:cs="Arial"/>
                <w:szCs w:val="24"/>
              </w:rPr>
            </w:pPr>
            <w:r>
              <w:rPr>
                <w:rFonts w:cs="Arial"/>
                <w:szCs w:val="24"/>
              </w:rPr>
              <w:t>Transition from workplace literacy topic to session documents</w:t>
            </w:r>
          </w:p>
        </w:tc>
        <w:tc>
          <w:tcPr>
            <w:tcW w:w="4341" w:type="dxa"/>
            <w:shd w:val="clear" w:color="auto" w:fill="EAF1DD" w:themeFill="accent3" w:themeFillTint="33"/>
          </w:tcPr>
          <w:p w:rsidR="00DF0035" w:rsidRDefault="00DF0035" w:rsidP="009D50F4">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DF0035" w:rsidRDefault="00DF0035" w:rsidP="00EE0422">
            <w:pPr>
              <w:spacing w:before="120" w:after="120"/>
              <w:rPr>
                <w:rFonts w:cs="Arial"/>
                <w:szCs w:val="24"/>
              </w:rPr>
            </w:pPr>
          </w:p>
        </w:tc>
        <w:tc>
          <w:tcPr>
            <w:tcW w:w="1706" w:type="dxa"/>
            <w:shd w:val="clear" w:color="auto" w:fill="EAF1DD" w:themeFill="accent3" w:themeFillTint="33"/>
          </w:tcPr>
          <w:p w:rsidR="00DF0035" w:rsidRDefault="00DF0035" w:rsidP="009D50F4">
            <w:pPr>
              <w:spacing w:before="120" w:after="120"/>
              <w:rPr>
                <w:rFonts w:cs="Arial"/>
                <w:szCs w:val="24"/>
              </w:rPr>
            </w:pPr>
            <w:r>
              <w:rPr>
                <w:rFonts w:cs="Arial"/>
                <w:szCs w:val="24"/>
              </w:rPr>
              <w:t>Whole group</w:t>
            </w:r>
          </w:p>
        </w:tc>
        <w:tc>
          <w:tcPr>
            <w:tcW w:w="1961" w:type="dxa"/>
            <w:shd w:val="clear" w:color="auto" w:fill="EAF1DD" w:themeFill="accent3" w:themeFillTint="33"/>
          </w:tcPr>
          <w:p w:rsidR="00DF0035" w:rsidRDefault="00DF0035" w:rsidP="00B11249">
            <w:pPr>
              <w:spacing w:before="120" w:after="120"/>
              <w:rPr>
                <w:rFonts w:cs="Arial"/>
                <w:szCs w:val="24"/>
              </w:rPr>
            </w:pPr>
            <w:r>
              <w:rPr>
                <w:rFonts w:cs="Arial"/>
                <w:szCs w:val="24"/>
              </w:rPr>
              <w:t>PPT 8</w:t>
            </w:r>
          </w:p>
        </w:tc>
      </w:tr>
      <w:tr w:rsidR="00B11249" w:rsidRPr="006D00B1" w:rsidTr="006C476B">
        <w:trPr>
          <w:cantSplit/>
          <w:trHeight w:val="297"/>
        </w:trPr>
        <w:tc>
          <w:tcPr>
            <w:tcW w:w="1471" w:type="dxa"/>
          </w:tcPr>
          <w:p w:rsidR="00B11249" w:rsidRDefault="0096283E" w:rsidP="005C43E6">
            <w:pPr>
              <w:spacing w:before="120" w:after="120"/>
              <w:rPr>
                <w:rFonts w:cs="Arial"/>
                <w:szCs w:val="24"/>
              </w:rPr>
            </w:pPr>
            <w:r>
              <w:rPr>
                <w:rFonts w:cs="Arial"/>
                <w:szCs w:val="24"/>
              </w:rPr>
              <w:t>18</w:t>
            </w:r>
          </w:p>
        </w:tc>
        <w:tc>
          <w:tcPr>
            <w:tcW w:w="3060" w:type="dxa"/>
          </w:tcPr>
          <w:p w:rsidR="00B11249" w:rsidRPr="007575C4" w:rsidRDefault="00FE473C" w:rsidP="00EE0422">
            <w:pPr>
              <w:spacing w:before="120" w:after="120"/>
              <w:rPr>
                <w:rFonts w:cs="Arial"/>
                <w:szCs w:val="24"/>
              </w:rPr>
            </w:pPr>
            <w:r w:rsidRPr="00FE473C">
              <w:rPr>
                <w:rFonts w:cs="Arial"/>
                <w:szCs w:val="24"/>
              </w:rPr>
              <w:t>Training session documents</w:t>
            </w:r>
          </w:p>
        </w:tc>
        <w:tc>
          <w:tcPr>
            <w:tcW w:w="4341" w:type="dxa"/>
          </w:tcPr>
          <w:p w:rsidR="001166B5" w:rsidRDefault="001166B5" w:rsidP="00EE0422">
            <w:pPr>
              <w:spacing w:before="120" w:after="120"/>
              <w:rPr>
                <w:rFonts w:cs="Arial"/>
                <w:szCs w:val="24"/>
              </w:rPr>
            </w:pPr>
            <w:r>
              <w:rPr>
                <w:rFonts w:cs="Arial"/>
                <w:szCs w:val="24"/>
              </w:rPr>
              <w:t>E</w:t>
            </w:r>
            <w:r w:rsidR="00A149FE">
              <w:rPr>
                <w:rFonts w:cs="Arial"/>
                <w:szCs w:val="24"/>
              </w:rPr>
              <w:t xml:space="preserve">ach </w:t>
            </w:r>
            <w:r>
              <w:rPr>
                <w:rFonts w:cs="Arial"/>
                <w:szCs w:val="24"/>
              </w:rPr>
              <w:t>Toolkit has a Trainer Guide and a Learner Workbook</w:t>
            </w:r>
          </w:p>
          <w:p w:rsidR="00B11249" w:rsidRDefault="005E7413" w:rsidP="00EE0422">
            <w:pPr>
              <w:spacing w:before="120" w:after="120"/>
              <w:rPr>
                <w:rFonts w:cs="Arial"/>
                <w:szCs w:val="24"/>
              </w:rPr>
            </w:pPr>
            <w:r>
              <w:rPr>
                <w:rFonts w:cs="Arial"/>
                <w:szCs w:val="24"/>
              </w:rPr>
              <w:t>Give out both parts for 1 Toolkit</w:t>
            </w:r>
          </w:p>
          <w:p w:rsidR="00DF0035" w:rsidRPr="006D00B1" w:rsidRDefault="00DF0035" w:rsidP="009122D0">
            <w:pPr>
              <w:spacing w:before="120" w:after="120"/>
              <w:rPr>
                <w:rFonts w:cs="Arial"/>
                <w:szCs w:val="24"/>
              </w:rPr>
            </w:pPr>
            <w:r>
              <w:rPr>
                <w:rFonts w:cs="Arial"/>
                <w:szCs w:val="24"/>
              </w:rPr>
              <w:t xml:space="preserve">Explore </w:t>
            </w:r>
            <w:r w:rsidR="009122D0">
              <w:rPr>
                <w:rFonts w:cs="Arial"/>
                <w:szCs w:val="24"/>
              </w:rPr>
              <w:t>components</w:t>
            </w:r>
            <w:r>
              <w:rPr>
                <w:rFonts w:cs="Arial"/>
                <w:szCs w:val="24"/>
              </w:rPr>
              <w:t xml:space="preserve"> of the trainer guide</w:t>
            </w:r>
            <w:r w:rsidR="009122D0">
              <w:rPr>
                <w:rFonts w:cs="Arial"/>
                <w:szCs w:val="24"/>
              </w:rPr>
              <w:t xml:space="preserve"> and learner guide</w:t>
            </w:r>
          </w:p>
        </w:tc>
        <w:tc>
          <w:tcPr>
            <w:tcW w:w="1543" w:type="dxa"/>
          </w:tcPr>
          <w:p w:rsidR="00B11249" w:rsidRPr="006D00B1" w:rsidRDefault="009135BB" w:rsidP="00EE0422">
            <w:pPr>
              <w:spacing w:before="120" w:after="120"/>
              <w:rPr>
                <w:rFonts w:cs="Arial"/>
                <w:szCs w:val="24"/>
              </w:rPr>
            </w:pPr>
            <w:r>
              <w:rPr>
                <w:rFonts w:cs="Arial"/>
                <w:szCs w:val="24"/>
              </w:rPr>
              <w:t>Discussion, written answers, take notes</w:t>
            </w:r>
          </w:p>
        </w:tc>
        <w:tc>
          <w:tcPr>
            <w:tcW w:w="1706" w:type="dxa"/>
          </w:tcPr>
          <w:p w:rsidR="00B11249" w:rsidRPr="006D00B1" w:rsidRDefault="009135BB" w:rsidP="00EE0422">
            <w:pPr>
              <w:spacing w:before="120" w:after="120"/>
              <w:rPr>
                <w:rFonts w:cs="Arial"/>
                <w:szCs w:val="24"/>
              </w:rPr>
            </w:pPr>
            <w:r>
              <w:rPr>
                <w:rFonts w:cs="Arial"/>
                <w:szCs w:val="24"/>
              </w:rPr>
              <w:t>Whole group</w:t>
            </w:r>
            <w:r w:rsidR="00DF0035">
              <w:rPr>
                <w:rFonts w:cs="Arial"/>
                <w:szCs w:val="24"/>
              </w:rPr>
              <w:t>, Pairs</w:t>
            </w:r>
          </w:p>
        </w:tc>
        <w:tc>
          <w:tcPr>
            <w:tcW w:w="1961" w:type="dxa"/>
          </w:tcPr>
          <w:p w:rsidR="00DF0035" w:rsidRDefault="00DF0035" w:rsidP="00B11249">
            <w:pPr>
              <w:spacing w:before="120" w:after="120"/>
              <w:rPr>
                <w:rFonts w:cs="Arial"/>
                <w:szCs w:val="24"/>
              </w:rPr>
            </w:pPr>
            <w:r>
              <w:rPr>
                <w:rFonts w:cs="Arial"/>
                <w:szCs w:val="24"/>
              </w:rPr>
              <w:t>PPT 9-1</w:t>
            </w:r>
            <w:r w:rsidR="00996C74">
              <w:rPr>
                <w:rFonts w:cs="Arial"/>
                <w:szCs w:val="24"/>
              </w:rPr>
              <w:t>4</w:t>
            </w:r>
          </w:p>
          <w:p w:rsidR="00B11249" w:rsidRDefault="00627037" w:rsidP="005E7413">
            <w:pPr>
              <w:spacing w:before="120" w:after="120"/>
              <w:rPr>
                <w:rFonts w:cs="Arial"/>
                <w:szCs w:val="24"/>
              </w:rPr>
            </w:pPr>
            <w:r>
              <w:rPr>
                <w:rFonts w:cs="Arial"/>
                <w:szCs w:val="24"/>
              </w:rPr>
              <w:t xml:space="preserve">WBK </w:t>
            </w:r>
            <w:r w:rsidR="00666405">
              <w:rPr>
                <w:rFonts w:cs="Arial"/>
                <w:szCs w:val="24"/>
              </w:rPr>
              <w:t>p4</w:t>
            </w:r>
          </w:p>
          <w:p w:rsidR="00C22A80" w:rsidRPr="006D00B1" w:rsidRDefault="00C22A80" w:rsidP="005E7413">
            <w:pPr>
              <w:spacing w:before="120" w:after="120"/>
              <w:rPr>
                <w:rFonts w:cs="Arial"/>
                <w:szCs w:val="24"/>
              </w:rPr>
            </w:pPr>
            <w:r>
              <w:rPr>
                <w:rFonts w:cs="Arial"/>
                <w:szCs w:val="24"/>
              </w:rPr>
              <w:t>1 Toolkit</w:t>
            </w:r>
            <w:r w:rsidR="00627037">
              <w:rPr>
                <w:rFonts w:cs="Arial"/>
                <w:szCs w:val="24"/>
              </w:rPr>
              <w:t xml:space="preserve"> for each learner</w:t>
            </w:r>
          </w:p>
        </w:tc>
      </w:tr>
      <w:tr w:rsidR="00996C74" w:rsidRPr="006D00B1" w:rsidTr="00C442AB">
        <w:trPr>
          <w:cantSplit/>
          <w:trHeight w:val="297"/>
        </w:trPr>
        <w:tc>
          <w:tcPr>
            <w:tcW w:w="1471" w:type="dxa"/>
            <w:shd w:val="clear" w:color="auto" w:fill="EAF1DD" w:themeFill="accent3" w:themeFillTint="33"/>
          </w:tcPr>
          <w:p w:rsidR="00996C74" w:rsidRDefault="00996C74" w:rsidP="00996C74">
            <w:pPr>
              <w:spacing w:before="120" w:after="120"/>
              <w:rPr>
                <w:rFonts w:cs="Arial"/>
                <w:szCs w:val="24"/>
              </w:rPr>
            </w:pPr>
            <w:r>
              <w:rPr>
                <w:rFonts w:cs="Arial"/>
                <w:szCs w:val="24"/>
              </w:rPr>
              <w:lastRenderedPageBreak/>
              <w:t>2</w:t>
            </w:r>
          </w:p>
        </w:tc>
        <w:tc>
          <w:tcPr>
            <w:tcW w:w="3060" w:type="dxa"/>
            <w:shd w:val="clear" w:color="auto" w:fill="EAF1DD" w:themeFill="accent3" w:themeFillTint="33"/>
          </w:tcPr>
          <w:p w:rsidR="00996C74" w:rsidRPr="00B11249" w:rsidRDefault="00996C74" w:rsidP="00996C74">
            <w:pPr>
              <w:spacing w:before="120" w:after="120"/>
              <w:rPr>
                <w:rFonts w:cs="Arial"/>
                <w:szCs w:val="24"/>
              </w:rPr>
            </w:pPr>
            <w:r>
              <w:rPr>
                <w:rFonts w:cs="Arial"/>
                <w:szCs w:val="24"/>
              </w:rPr>
              <w:t>Transition from session documents to toolkit contents</w:t>
            </w:r>
          </w:p>
        </w:tc>
        <w:tc>
          <w:tcPr>
            <w:tcW w:w="4341" w:type="dxa"/>
            <w:shd w:val="clear" w:color="auto" w:fill="EAF1DD" w:themeFill="accent3" w:themeFillTint="33"/>
          </w:tcPr>
          <w:p w:rsidR="00996C74" w:rsidRDefault="00996C74" w:rsidP="00996C74">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996C74" w:rsidRDefault="00996C74" w:rsidP="00996C74">
            <w:pPr>
              <w:spacing w:before="120" w:after="120"/>
              <w:rPr>
                <w:rFonts w:cs="Arial"/>
                <w:szCs w:val="24"/>
              </w:rPr>
            </w:pPr>
          </w:p>
        </w:tc>
        <w:tc>
          <w:tcPr>
            <w:tcW w:w="1706" w:type="dxa"/>
            <w:shd w:val="clear" w:color="auto" w:fill="EAF1DD" w:themeFill="accent3" w:themeFillTint="33"/>
          </w:tcPr>
          <w:p w:rsidR="00996C74" w:rsidRDefault="00996C74" w:rsidP="00996C74">
            <w:pPr>
              <w:spacing w:before="120" w:after="120"/>
              <w:rPr>
                <w:rFonts w:cs="Arial"/>
                <w:szCs w:val="24"/>
              </w:rPr>
            </w:pPr>
            <w:r>
              <w:rPr>
                <w:rFonts w:cs="Arial"/>
                <w:szCs w:val="24"/>
              </w:rPr>
              <w:t>Whole group</w:t>
            </w:r>
          </w:p>
        </w:tc>
        <w:tc>
          <w:tcPr>
            <w:tcW w:w="1961" w:type="dxa"/>
            <w:shd w:val="clear" w:color="auto" w:fill="EAF1DD" w:themeFill="accent3" w:themeFillTint="33"/>
          </w:tcPr>
          <w:p w:rsidR="00996C74" w:rsidRDefault="00996C74" w:rsidP="00996C74">
            <w:pPr>
              <w:spacing w:before="120" w:after="120"/>
              <w:rPr>
                <w:rFonts w:cs="Arial"/>
                <w:szCs w:val="24"/>
              </w:rPr>
            </w:pPr>
            <w:r>
              <w:rPr>
                <w:rFonts w:cs="Arial"/>
                <w:szCs w:val="24"/>
              </w:rPr>
              <w:t>PPT 15</w:t>
            </w:r>
          </w:p>
        </w:tc>
      </w:tr>
      <w:tr w:rsidR="00804197" w:rsidRPr="006D00B1" w:rsidTr="006C476B">
        <w:trPr>
          <w:cantSplit/>
          <w:trHeight w:val="297"/>
        </w:trPr>
        <w:tc>
          <w:tcPr>
            <w:tcW w:w="1471" w:type="dxa"/>
            <w:shd w:val="clear" w:color="auto" w:fill="F2F2F2" w:themeFill="background1" w:themeFillShade="F2"/>
          </w:tcPr>
          <w:p w:rsidR="00804197" w:rsidRDefault="00C22A80" w:rsidP="00804197">
            <w:pPr>
              <w:spacing w:before="120" w:after="120"/>
              <w:rPr>
                <w:rFonts w:cs="Arial"/>
                <w:szCs w:val="24"/>
              </w:rPr>
            </w:pPr>
            <w:r>
              <w:rPr>
                <w:rFonts w:cs="Arial"/>
                <w:szCs w:val="24"/>
              </w:rPr>
              <w:t>10</w:t>
            </w:r>
          </w:p>
        </w:tc>
        <w:tc>
          <w:tcPr>
            <w:tcW w:w="12611" w:type="dxa"/>
            <w:gridSpan w:val="5"/>
            <w:shd w:val="clear" w:color="auto" w:fill="F2F2F2" w:themeFill="background1" w:themeFillShade="F2"/>
          </w:tcPr>
          <w:p w:rsidR="00804197" w:rsidRDefault="00804197" w:rsidP="00996C74">
            <w:pPr>
              <w:spacing w:before="120" w:after="120"/>
              <w:rPr>
                <w:rFonts w:cs="Arial"/>
                <w:szCs w:val="24"/>
              </w:rPr>
            </w:pPr>
            <w:r>
              <w:rPr>
                <w:rFonts w:cs="Arial"/>
                <w:szCs w:val="24"/>
              </w:rPr>
              <w:t>BREAK</w:t>
            </w:r>
          </w:p>
        </w:tc>
      </w:tr>
      <w:tr w:rsidR="00B11249" w:rsidRPr="006D00B1" w:rsidTr="006C476B">
        <w:trPr>
          <w:cantSplit/>
          <w:trHeight w:val="297"/>
        </w:trPr>
        <w:tc>
          <w:tcPr>
            <w:tcW w:w="1471" w:type="dxa"/>
          </w:tcPr>
          <w:p w:rsidR="006C476B" w:rsidRPr="006C476B" w:rsidRDefault="006C476B" w:rsidP="006C476B">
            <w:pPr>
              <w:spacing w:before="120" w:after="120"/>
              <w:rPr>
                <w:rFonts w:cs="Arial"/>
                <w:szCs w:val="24"/>
                <w:u w:val="single"/>
              </w:rPr>
            </w:pPr>
            <w:r w:rsidRPr="006C476B">
              <w:rPr>
                <w:rFonts w:cs="Arial"/>
                <w:szCs w:val="24"/>
                <w:u w:val="single"/>
              </w:rPr>
              <w:t xml:space="preserve">Total </w:t>
            </w:r>
            <w:r w:rsidR="00D628C9" w:rsidRPr="006C476B">
              <w:rPr>
                <w:rFonts w:cs="Arial"/>
                <w:szCs w:val="24"/>
                <w:u w:val="single"/>
              </w:rPr>
              <w:t>60</w:t>
            </w:r>
          </w:p>
          <w:p w:rsidR="006C476B" w:rsidRDefault="006C476B" w:rsidP="006C476B">
            <w:pPr>
              <w:spacing w:before="120" w:after="120"/>
              <w:rPr>
                <w:rFonts w:cs="Arial"/>
                <w:szCs w:val="24"/>
              </w:rPr>
            </w:pPr>
            <w:r>
              <w:rPr>
                <w:rFonts w:cs="Arial"/>
                <w:szCs w:val="24"/>
              </w:rPr>
              <w:t>Introduction 5</w:t>
            </w:r>
          </w:p>
          <w:p w:rsidR="006C476B" w:rsidRDefault="006C476B" w:rsidP="006C476B">
            <w:pPr>
              <w:spacing w:before="120" w:after="120"/>
              <w:rPr>
                <w:rFonts w:cs="Arial"/>
                <w:szCs w:val="24"/>
              </w:rPr>
            </w:pPr>
            <w:r>
              <w:rPr>
                <w:rFonts w:cs="Arial"/>
                <w:szCs w:val="24"/>
              </w:rPr>
              <w:t>Research 15</w:t>
            </w:r>
          </w:p>
          <w:p w:rsidR="006C476B" w:rsidRDefault="006C476B" w:rsidP="006C476B">
            <w:pPr>
              <w:spacing w:before="120" w:after="120"/>
              <w:rPr>
                <w:rFonts w:cs="Arial"/>
                <w:szCs w:val="24"/>
              </w:rPr>
            </w:pPr>
            <w:r>
              <w:rPr>
                <w:rFonts w:cs="Arial"/>
                <w:szCs w:val="24"/>
              </w:rPr>
              <w:t xml:space="preserve">Sharing </w:t>
            </w:r>
            <w:r>
              <w:rPr>
                <w:rFonts w:cs="Arial"/>
                <w:szCs w:val="24"/>
              </w:rPr>
              <w:br/>
              <w:t>10 each</w:t>
            </w:r>
          </w:p>
        </w:tc>
        <w:tc>
          <w:tcPr>
            <w:tcW w:w="3060" w:type="dxa"/>
          </w:tcPr>
          <w:p w:rsidR="00B11249" w:rsidRDefault="007C52B0" w:rsidP="00EE0422">
            <w:pPr>
              <w:spacing w:before="120" w:after="120"/>
              <w:rPr>
                <w:rFonts w:cs="Arial"/>
                <w:szCs w:val="24"/>
              </w:rPr>
            </w:pPr>
            <w:r w:rsidRPr="007C52B0">
              <w:rPr>
                <w:rFonts w:cs="Arial"/>
                <w:szCs w:val="24"/>
              </w:rPr>
              <w:t>Explore the toolkits</w:t>
            </w:r>
          </w:p>
          <w:p w:rsidR="006C476B" w:rsidRDefault="006C476B" w:rsidP="00EE0422">
            <w:pPr>
              <w:spacing w:before="120" w:after="120"/>
              <w:rPr>
                <w:rFonts w:cs="Arial"/>
                <w:szCs w:val="24"/>
              </w:rPr>
            </w:pPr>
          </w:p>
          <w:p w:rsidR="006C476B" w:rsidRPr="007575C4" w:rsidRDefault="006C476B" w:rsidP="00EE0422">
            <w:pPr>
              <w:spacing w:before="120" w:after="120"/>
              <w:rPr>
                <w:rFonts w:cs="Arial"/>
                <w:szCs w:val="24"/>
              </w:rPr>
            </w:pPr>
            <w:r>
              <w:rPr>
                <w:rFonts w:cs="Arial"/>
                <w:szCs w:val="24"/>
              </w:rPr>
              <w:t>Be strict on timing!</w:t>
            </w:r>
          </w:p>
        </w:tc>
        <w:tc>
          <w:tcPr>
            <w:tcW w:w="4341" w:type="dxa"/>
          </w:tcPr>
          <w:p w:rsidR="00804197" w:rsidRDefault="00804197" w:rsidP="009135BB">
            <w:pPr>
              <w:spacing w:before="120" w:after="120"/>
              <w:rPr>
                <w:rFonts w:cs="Arial"/>
                <w:szCs w:val="24"/>
              </w:rPr>
            </w:pPr>
            <w:r>
              <w:rPr>
                <w:rFonts w:cs="Arial"/>
                <w:szCs w:val="24"/>
              </w:rPr>
              <w:t>Learners develop some familiarity with each of the Toolkits by working in small groups to research one of the Toolkits (different one for each subgroup), then sharing with the whole group</w:t>
            </w:r>
          </w:p>
          <w:p w:rsidR="00804197" w:rsidRPr="006D00B1" w:rsidRDefault="00804197" w:rsidP="009135BB">
            <w:pPr>
              <w:spacing w:before="120" w:after="120"/>
              <w:rPr>
                <w:rFonts w:cs="Arial"/>
                <w:szCs w:val="24"/>
              </w:rPr>
            </w:pPr>
            <w:r>
              <w:rPr>
                <w:rFonts w:cs="Arial"/>
                <w:szCs w:val="24"/>
              </w:rPr>
              <w:t>Learners begin to think about types of activities they can use by exploring Jigsaw Activities</w:t>
            </w:r>
          </w:p>
        </w:tc>
        <w:tc>
          <w:tcPr>
            <w:tcW w:w="1543" w:type="dxa"/>
          </w:tcPr>
          <w:p w:rsidR="00B11249" w:rsidRPr="006D00B1" w:rsidRDefault="00804197" w:rsidP="00EE0422">
            <w:pPr>
              <w:spacing w:before="120" w:after="120"/>
              <w:rPr>
                <w:rFonts w:cs="Arial"/>
                <w:szCs w:val="24"/>
              </w:rPr>
            </w:pPr>
            <w:r>
              <w:rPr>
                <w:rFonts w:cs="Arial"/>
                <w:szCs w:val="24"/>
              </w:rPr>
              <w:t xml:space="preserve">Jigsaw - </w:t>
            </w:r>
            <w:r w:rsidR="009135BB">
              <w:rPr>
                <w:rFonts w:cs="Arial"/>
                <w:szCs w:val="24"/>
              </w:rPr>
              <w:t>Discussion, written answers, take notes</w:t>
            </w:r>
          </w:p>
        </w:tc>
        <w:tc>
          <w:tcPr>
            <w:tcW w:w="1706" w:type="dxa"/>
          </w:tcPr>
          <w:p w:rsidR="00B11249" w:rsidRPr="006D00B1" w:rsidRDefault="00804197" w:rsidP="00804197">
            <w:pPr>
              <w:spacing w:before="120" w:after="120"/>
              <w:rPr>
                <w:rFonts w:cs="Arial"/>
                <w:szCs w:val="24"/>
              </w:rPr>
            </w:pPr>
            <w:r>
              <w:rPr>
                <w:rFonts w:cs="Arial"/>
                <w:szCs w:val="24"/>
              </w:rPr>
              <w:t>P</w:t>
            </w:r>
            <w:r w:rsidR="009135BB">
              <w:rPr>
                <w:rFonts w:cs="Arial"/>
                <w:szCs w:val="24"/>
              </w:rPr>
              <w:t>airs</w:t>
            </w:r>
            <w:r>
              <w:rPr>
                <w:rFonts w:cs="Arial"/>
                <w:szCs w:val="24"/>
              </w:rPr>
              <w:t xml:space="preserve"> and w</w:t>
            </w:r>
            <w:r w:rsidR="009135BB">
              <w:rPr>
                <w:rFonts w:cs="Arial"/>
                <w:szCs w:val="24"/>
              </w:rPr>
              <w:t>hole group</w:t>
            </w:r>
          </w:p>
        </w:tc>
        <w:tc>
          <w:tcPr>
            <w:tcW w:w="1961" w:type="dxa"/>
          </w:tcPr>
          <w:p w:rsidR="00804197" w:rsidRDefault="00804197" w:rsidP="00B11249">
            <w:pPr>
              <w:spacing w:before="120" w:after="120"/>
              <w:rPr>
                <w:rFonts w:cs="Arial"/>
                <w:szCs w:val="24"/>
              </w:rPr>
            </w:pPr>
            <w:r>
              <w:rPr>
                <w:rFonts w:cs="Arial"/>
                <w:szCs w:val="24"/>
              </w:rPr>
              <w:t>PPT 16-18</w:t>
            </w:r>
          </w:p>
          <w:p w:rsidR="00B11249" w:rsidRDefault="00627037" w:rsidP="00B11249">
            <w:pPr>
              <w:spacing w:before="120" w:after="120"/>
              <w:rPr>
                <w:rFonts w:cs="Arial"/>
                <w:szCs w:val="24"/>
              </w:rPr>
            </w:pPr>
            <w:r>
              <w:rPr>
                <w:rFonts w:cs="Arial"/>
                <w:szCs w:val="24"/>
              </w:rPr>
              <w:t xml:space="preserve">WBK </w:t>
            </w:r>
            <w:r w:rsidR="00666405">
              <w:rPr>
                <w:rFonts w:cs="Arial"/>
                <w:szCs w:val="24"/>
              </w:rPr>
              <w:t>p5</w:t>
            </w:r>
            <w:r w:rsidR="00804197">
              <w:rPr>
                <w:rFonts w:cs="Arial"/>
                <w:szCs w:val="24"/>
              </w:rPr>
              <w:t>-</w:t>
            </w:r>
            <w:r w:rsidR="00666405">
              <w:rPr>
                <w:rFonts w:cs="Arial"/>
                <w:szCs w:val="24"/>
              </w:rPr>
              <w:t>7</w:t>
            </w:r>
          </w:p>
          <w:p w:rsidR="00C22A80" w:rsidRPr="006D00B1" w:rsidRDefault="00C22A80" w:rsidP="00C22A80">
            <w:pPr>
              <w:spacing w:before="120" w:after="120"/>
              <w:rPr>
                <w:rFonts w:cs="Arial"/>
                <w:szCs w:val="24"/>
              </w:rPr>
            </w:pPr>
            <w:r>
              <w:rPr>
                <w:rFonts w:cs="Arial"/>
                <w:szCs w:val="24"/>
              </w:rPr>
              <w:t>All toolkits</w:t>
            </w:r>
            <w:r w:rsidR="00627037">
              <w:rPr>
                <w:rFonts w:cs="Arial"/>
                <w:szCs w:val="24"/>
              </w:rPr>
              <w:t xml:space="preserve"> for each learner</w:t>
            </w:r>
          </w:p>
        </w:tc>
      </w:tr>
      <w:tr w:rsidR="00804197" w:rsidRPr="006D00B1" w:rsidTr="00C442AB">
        <w:trPr>
          <w:cantSplit/>
          <w:trHeight w:val="297"/>
        </w:trPr>
        <w:tc>
          <w:tcPr>
            <w:tcW w:w="1471" w:type="dxa"/>
            <w:shd w:val="clear" w:color="auto" w:fill="EAF1DD" w:themeFill="accent3" w:themeFillTint="33"/>
          </w:tcPr>
          <w:p w:rsidR="00804197" w:rsidRDefault="00804197" w:rsidP="00804197">
            <w:pPr>
              <w:spacing w:before="120" w:after="120"/>
              <w:rPr>
                <w:rFonts w:cs="Arial"/>
                <w:szCs w:val="24"/>
              </w:rPr>
            </w:pPr>
            <w:r>
              <w:rPr>
                <w:rFonts w:cs="Arial"/>
                <w:szCs w:val="24"/>
              </w:rPr>
              <w:t>2</w:t>
            </w:r>
          </w:p>
        </w:tc>
        <w:tc>
          <w:tcPr>
            <w:tcW w:w="3060" w:type="dxa"/>
            <w:shd w:val="clear" w:color="auto" w:fill="EAF1DD" w:themeFill="accent3" w:themeFillTint="33"/>
          </w:tcPr>
          <w:p w:rsidR="00804197" w:rsidRPr="00B11249" w:rsidRDefault="00804197" w:rsidP="00804197">
            <w:pPr>
              <w:spacing w:before="120" w:after="120"/>
              <w:rPr>
                <w:rFonts w:cs="Arial"/>
                <w:szCs w:val="24"/>
              </w:rPr>
            </w:pPr>
            <w:r>
              <w:rPr>
                <w:rFonts w:cs="Arial"/>
                <w:szCs w:val="24"/>
              </w:rPr>
              <w:t xml:space="preserve">Transition from Toolkit contents to </w:t>
            </w:r>
            <w:proofErr w:type="spellStart"/>
            <w:r>
              <w:rPr>
                <w:rFonts w:cs="Arial"/>
                <w:szCs w:val="24"/>
              </w:rPr>
              <w:t>Androgogy</w:t>
            </w:r>
            <w:proofErr w:type="spellEnd"/>
          </w:p>
        </w:tc>
        <w:tc>
          <w:tcPr>
            <w:tcW w:w="4341" w:type="dxa"/>
            <w:shd w:val="clear" w:color="auto" w:fill="EAF1DD" w:themeFill="accent3" w:themeFillTint="33"/>
          </w:tcPr>
          <w:p w:rsidR="00804197" w:rsidRDefault="00804197" w:rsidP="00804197">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804197" w:rsidRDefault="00804197" w:rsidP="00804197">
            <w:pPr>
              <w:spacing w:before="120" w:after="120"/>
              <w:rPr>
                <w:rFonts w:cs="Arial"/>
                <w:szCs w:val="24"/>
              </w:rPr>
            </w:pPr>
          </w:p>
        </w:tc>
        <w:tc>
          <w:tcPr>
            <w:tcW w:w="1706" w:type="dxa"/>
            <w:shd w:val="clear" w:color="auto" w:fill="EAF1DD" w:themeFill="accent3" w:themeFillTint="33"/>
          </w:tcPr>
          <w:p w:rsidR="00804197" w:rsidRDefault="00804197" w:rsidP="00804197">
            <w:pPr>
              <w:spacing w:before="120" w:after="120"/>
              <w:rPr>
                <w:rFonts w:cs="Arial"/>
                <w:szCs w:val="24"/>
              </w:rPr>
            </w:pPr>
            <w:r>
              <w:rPr>
                <w:rFonts w:cs="Arial"/>
                <w:szCs w:val="24"/>
              </w:rPr>
              <w:t>Whole group</w:t>
            </w:r>
          </w:p>
        </w:tc>
        <w:tc>
          <w:tcPr>
            <w:tcW w:w="1961" w:type="dxa"/>
            <w:shd w:val="clear" w:color="auto" w:fill="EAF1DD" w:themeFill="accent3" w:themeFillTint="33"/>
          </w:tcPr>
          <w:p w:rsidR="00804197" w:rsidRDefault="00804197" w:rsidP="00804197">
            <w:pPr>
              <w:spacing w:before="120" w:after="120"/>
              <w:rPr>
                <w:rFonts w:cs="Arial"/>
                <w:szCs w:val="24"/>
              </w:rPr>
            </w:pPr>
            <w:r>
              <w:rPr>
                <w:rFonts w:cs="Arial"/>
                <w:szCs w:val="24"/>
              </w:rPr>
              <w:t>PPT 19</w:t>
            </w:r>
          </w:p>
        </w:tc>
      </w:tr>
      <w:tr w:rsidR="00B11249" w:rsidRPr="006D00B1" w:rsidTr="006C476B">
        <w:trPr>
          <w:cantSplit/>
          <w:trHeight w:val="297"/>
        </w:trPr>
        <w:tc>
          <w:tcPr>
            <w:tcW w:w="1471" w:type="dxa"/>
          </w:tcPr>
          <w:p w:rsidR="00B11249" w:rsidRDefault="00804197" w:rsidP="005C43E6">
            <w:pPr>
              <w:spacing w:before="120" w:after="120"/>
              <w:rPr>
                <w:rFonts w:cs="Arial"/>
                <w:szCs w:val="24"/>
              </w:rPr>
            </w:pPr>
            <w:r>
              <w:rPr>
                <w:rFonts w:cs="Arial"/>
                <w:szCs w:val="24"/>
              </w:rPr>
              <w:t>60</w:t>
            </w:r>
          </w:p>
        </w:tc>
        <w:tc>
          <w:tcPr>
            <w:tcW w:w="3060" w:type="dxa"/>
          </w:tcPr>
          <w:p w:rsidR="00B11249" w:rsidRPr="007575C4" w:rsidRDefault="007C52B0" w:rsidP="00EE0422">
            <w:pPr>
              <w:spacing w:before="120" w:after="120"/>
              <w:rPr>
                <w:rFonts w:cs="Arial"/>
                <w:szCs w:val="24"/>
              </w:rPr>
            </w:pPr>
            <w:r>
              <w:rPr>
                <w:rFonts w:cs="Arial"/>
                <w:szCs w:val="24"/>
              </w:rPr>
              <w:t>Andra</w:t>
            </w:r>
            <w:r w:rsidRPr="007C52B0">
              <w:rPr>
                <w:rFonts w:cs="Arial"/>
                <w:szCs w:val="24"/>
              </w:rPr>
              <w:t>gogy – adult learning</w:t>
            </w:r>
          </w:p>
        </w:tc>
        <w:tc>
          <w:tcPr>
            <w:tcW w:w="4341" w:type="dxa"/>
          </w:tcPr>
          <w:p w:rsidR="006C476B" w:rsidRDefault="006C476B" w:rsidP="009135BB">
            <w:pPr>
              <w:spacing w:before="120" w:after="120"/>
              <w:rPr>
                <w:rFonts w:cs="Arial"/>
                <w:szCs w:val="24"/>
              </w:rPr>
            </w:pPr>
            <w:r>
              <w:rPr>
                <w:rFonts w:cs="Arial"/>
                <w:szCs w:val="24"/>
              </w:rPr>
              <w:t>Participants understand why these assumptions will help them deliver and develop good training materials.</w:t>
            </w:r>
          </w:p>
          <w:p w:rsidR="006C476B" w:rsidRDefault="006C476B" w:rsidP="009135BB">
            <w:pPr>
              <w:spacing w:before="120" w:after="120"/>
              <w:rPr>
                <w:rFonts w:cs="Arial"/>
                <w:szCs w:val="24"/>
              </w:rPr>
            </w:pPr>
            <w:r>
              <w:rPr>
                <w:rFonts w:cs="Arial"/>
                <w:szCs w:val="24"/>
              </w:rPr>
              <w:t>Through a Jigsaw Activity, learners research each principle.</w:t>
            </w:r>
          </w:p>
          <w:p w:rsidR="00C442AB" w:rsidRDefault="006C476B" w:rsidP="006C476B">
            <w:pPr>
              <w:spacing w:before="120" w:after="120"/>
              <w:rPr>
                <w:rFonts w:cs="Arial"/>
                <w:szCs w:val="24"/>
              </w:rPr>
            </w:pPr>
            <w:r>
              <w:rPr>
                <w:rFonts w:cs="Arial"/>
                <w:szCs w:val="24"/>
              </w:rPr>
              <w:t xml:space="preserve">Through </w:t>
            </w:r>
            <w:r w:rsidR="00C442AB">
              <w:rPr>
                <w:rFonts w:cs="Arial"/>
                <w:szCs w:val="24"/>
              </w:rPr>
              <w:t xml:space="preserve">a practical activity, </w:t>
            </w:r>
            <w:r>
              <w:rPr>
                <w:rFonts w:cs="Arial"/>
                <w:szCs w:val="24"/>
              </w:rPr>
              <w:t>explor</w:t>
            </w:r>
            <w:r w:rsidR="00C442AB">
              <w:rPr>
                <w:rFonts w:cs="Arial"/>
                <w:szCs w:val="24"/>
              </w:rPr>
              <w:t>e</w:t>
            </w:r>
            <w:r>
              <w:rPr>
                <w:rFonts w:cs="Arial"/>
                <w:szCs w:val="24"/>
              </w:rPr>
              <w:t xml:space="preserve"> and discuss</w:t>
            </w:r>
            <w:r w:rsidR="00C442AB">
              <w:rPr>
                <w:rFonts w:cs="Arial"/>
                <w:szCs w:val="24"/>
              </w:rPr>
              <w:t xml:space="preserve"> </w:t>
            </w:r>
            <w:r w:rsidR="00666405">
              <w:rPr>
                <w:rFonts w:cs="Arial"/>
                <w:szCs w:val="24"/>
              </w:rPr>
              <w:t xml:space="preserve">how the principles </w:t>
            </w:r>
            <w:r>
              <w:rPr>
                <w:rFonts w:cs="Arial"/>
                <w:szCs w:val="24"/>
              </w:rPr>
              <w:t>are applied in the Toolkits</w:t>
            </w:r>
            <w:r w:rsidR="00C442AB">
              <w:rPr>
                <w:rFonts w:cs="Arial"/>
                <w:szCs w:val="24"/>
              </w:rPr>
              <w:t>. Back together for a discussion.</w:t>
            </w:r>
          </w:p>
          <w:p w:rsidR="00C442AB" w:rsidRPr="006D00B1" w:rsidRDefault="00A47337" w:rsidP="006C476B">
            <w:pPr>
              <w:spacing w:before="120" w:after="120"/>
              <w:rPr>
                <w:rFonts w:cs="Arial"/>
                <w:szCs w:val="24"/>
              </w:rPr>
            </w:pPr>
            <w:r>
              <w:rPr>
                <w:rFonts w:cs="Arial"/>
                <w:szCs w:val="24"/>
              </w:rPr>
              <w:t xml:space="preserve">Video - </w:t>
            </w:r>
            <w:r w:rsidR="00C442AB">
              <w:rPr>
                <w:rFonts w:cs="Arial"/>
                <w:szCs w:val="24"/>
              </w:rPr>
              <w:t>Watch t</w:t>
            </w:r>
            <w:r>
              <w:rPr>
                <w:rFonts w:cs="Arial"/>
                <w:szCs w:val="24"/>
              </w:rPr>
              <w:t>he first 50 seconds</w:t>
            </w:r>
          </w:p>
        </w:tc>
        <w:tc>
          <w:tcPr>
            <w:tcW w:w="1543" w:type="dxa"/>
          </w:tcPr>
          <w:p w:rsidR="00C442AB" w:rsidRPr="006D00B1" w:rsidRDefault="009135BB" w:rsidP="00C442AB">
            <w:pPr>
              <w:spacing w:before="120" w:after="120"/>
              <w:rPr>
                <w:rFonts w:cs="Arial"/>
                <w:szCs w:val="24"/>
              </w:rPr>
            </w:pPr>
            <w:r>
              <w:rPr>
                <w:rFonts w:cs="Arial"/>
                <w:szCs w:val="24"/>
              </w:rPr>
              <w:t>Discussion, written answers, take notes, reading</w:t>
            </w:r>
            <w:r w:rsidR="00C442AB">
              <w:rPr>
                <w:rFonts w:cs="Arial"/>
                <w:szCs w:val="24"/>
              </w:rPr>
              <w:t>, video</w:t>
            </w:r>
          </w:p>
        </w:tc>
        <w:tc>
          <w:tcPr>
            <w:tcW w:w="1706" w:type="dxa"/>
          </w:tcPr>
          <w:p w:rsidR="00B11249" w:rsidRPr="006D00B1" w:rsidRDefault="006C476B" w:rsidP="006C476B">
            <w:pPr>
              <w:spacing w:before="120" w:after="120"/>
              <w:rPr>
                <w:rFonts w:cs="Arial"/>
                <w:szCs w:val="24"/>
              </w:rPr>
            </w:pPr>
            <w:r>
              <w:rPr>
                <w:rFonts w:cs="Arial"/>
                <w:szCs w:val="24"/>
              </w:rPr>
              <w:t>Pairs and w</w:t>
            </w:r>
            <w:r w:rsidR="009135BB">
              <w:rPr>
                <w:rFonts w:cs="Arial"/>
                <w:szCs w:val="24"/>
              </w:rPr>
              <w:t>hole group</w:t>
            </w:r>
          </w:p>
        </w:tc>
        <w:tc>
          <w:tcPr>
            <w:tcW w:w="1961" w:type="dxa"/>
          </w:tcPr>
          <w:p w:rsidR="00CE4CFD" w:rsidRDefault="00CE4CFD" w:rsidP="00B11249">
            <w:pPr>
              <w:spacing w:before="120" w:after="120"/>
              <w:rPr>
                <w:rFonts w:cs="Arial"/>
                <w:szCs w:val="24"/>
              </w:rPr>
            </w:pPr>
            <w:r>
              <w:rPr>
                <w:rFonts w:cs="Arial"/>
                <w:szCs w:val="24"/>
              </w:rPr>
              <w:t>PPT 20-22</w:t>
            </w:r>
          </w:p>
          <w:p w:rsidR="00B11249" w:rsidRDefault="00627037" w:rsidP="00B11249">
            <w:pPr>
              <w:spacing w:before="120" w:after="120"/>
              <w:rPr>
                <w:rFonts w:cs="Arial"/>
                <w:szCs w:val="24"/>
              </w:rPr>
            </w:pPr>
            <w:r>
              <w:rPr>
                <w:rFonts w:cs="Arial"/>
                <w:szCs w:val="24"/>
              </w:rPr>
              <w:t xml:space="preserve">WBK </w:t>
            </w:r>
            <w:r w:rsidR="006C476B">
              <w:rPr>
                <w:rFonts w:cs="Arial"/>
                <w:szCs w:val="24"/>
              </w:rPr>
              <w:t>p8-12</w:t>
            </w:r>
          </w:p>
          <w:p w:rsidR="00B11249" w:rsidRPr="006D00B1" w:rsidRDefault="00C22A80" w:rsidP="006C476B">
            <w:pPr>
              <w:spacing w:before="120" w:after="120"/>
              <w:rPr>
                <w:rFonts w:cs="Arial"/>
                <w:szCs w:val="24"/>
              </w:rPr>
            </w:pPr>
            <w:r>
              <w:rPr>
                <w:rFonts w:cs="Arial"/>
                <w:szCs w:val="24"/>
              </w:rPr>
              <w:t>All Toolkits</w:t>
            </w:r>
            <w:r w:rsidR="00627037">
              <w:rPr>
                <w:rFonts w:cs="Arial"/>
                <w:szCs w:val="24"/>
              </w:rPr>
              <w:t xml:space="preserve"> for each learner</w:t>
            </w:r>
          </w:p>
        </w:tc>
      </w:tr>
      <w:tr w:rsidR="0096283E" w:rsidRPr="006D00B1" w:rsidTr="0096283E">
        <w:trPr>
          <w:cantSplit/>
          <w:trHeight w:val="297"/>
        </w:trPr>
        <w:tc>
          <w:tcPr>
            <w:tcW w:w="1471" w:type="dxa"/>
            <w:shd w:val="clear" w:color="auto" w:fill="F2F2F2" w:themeFill="background1" w:themeFillShade="F2"/>
          </w:tcPr>
          <w:p w:rsidR="0096283E" w:rsidRDefault="0096283E" w:rsidP="0096283E">
            <w:pPr>
              <w:spacing w:before="120" w:after="120"/>
              <w:rPr>
                <w:rFonts w:cs="Arial"/>
                <w:szCs w:val="24"/>
              </w:rPr>
            </w:pPr>
            <w:r>
              <w:rPr>
                <w:rFonts w:cs="Arial"/>
                <w:szCs w:val="24"/>
              </w:rPr>
              <w:t>30</w:t>
            </w:r>
          </w:p>
        </w:tc>
        <w:tc>
          <w:tcPr>
            <w:tcW w:w="12611" w:type="dxa"/>
            <w:gridSpan w:val="5"/>
            <w:shd w:val="clear" w:color="auto" w:fill="F2F2F2" w:themeFill="background1" w:themeFillShade="F2"/>
          </w:tcPr>
          <w:p w:rsidR="0096283E" w:rsidRDefault="0096283E" w:rsidP="0096283E">
            <w:pPr>
              <w:spacing w:before="120" w:after="120"/>
              <w:rPr>
                <w:rFonts w:cs="Arial"/>
                <w:szCs w:val="24"/>
              </w:rPr>
            </w:pPr>
            <w:r>
              <w:rPr>
                <w:rFonts w:cs="Arial"/>
                <w:szCs w:val="24"/>
              </w:rPr>
              <w:t>BREAK</w:t>
            </w:r>
          </w:p>
        </w:tc>
      </w:tr>
      <w:tr w:rsidR="006C476B" w:rsidRPr="006D00B1" w:rsidTr="006C476B">
        <w:trPr>
          <w:cantSplit/>
          <w:trHeight w:val="297"/>
        </w:trPr>
        <w:tc>
          <w:tcPr>
            <w:tcW w:w="1471" w:type="dxa"/>
          </w:tcPr>
          <w:p w:rsidR="006C476B" w:rsidRDefault="00F442DA" w:rsidP="005C43E6">
            <w:pPr>
              <w:spacing w:before="120" w:after="120"/>
              <w:rPr>
                <w:rFonts w:cs="Arial"/>
                <w:szCs w:val="24"/>
              </w:rPr>
            </w:pPr>
            <w:r>
              <w:rPr>
                <w:rFonts w:cs="Arial"/>
                <w:szCs w:val="24"/>
              </w:rPr>
              <w:t>15</w:t>
            </w:r>
          </w:p>
        </w:tc>
        <w:tc>
          <w:tcPr>
            <w:tcW w:w="3060" w:type="dxa"/>
          </w:tcPr>
          <w:p w:rsidR="006C476B" w:rsidRDefault="006C476B" w:rsidP="006C476B">
            <w:pPr>
              <w:spacing w:before="120" w:after="120"/>
              <w:rPr>
                <w:rFonts w:cs="Arial"/>
                <w:szCs w:val="24"/>
              </w:rPr>
            </w:pPr>
            <w:r>
              <w:rPr>
                <w:rFonts w:cs="Arial"/>
                <w:szCs w:val="24"/>
              </w:rPr>
              <w:t>Learning preferences</w:t>
            </w:r>
          </w:p>
        </w:tc>
        <w:tc>
          <w:tcPr>
            <w:tcW w:w="4341" w:type="dxa"/>
          </w:tcPr>
          <w:p w:rsidR="006C476B" w:rsidRDefault="006C476B" w:rsidP="009135BB">
            <w:pPr>
              <w:spacing w:before="120" w:after="120"/>
              <w:rPr>
                <w:rFonts w:cs="Arial"/>
                <w:szCs w:val="24"/>
              </w:rPr>
            </w:pPr>
            <w:r>
              <w:rPr>
                <w:rFonts w:cs="Arial"/>
                <w:szCs w:val="24"/>
              </w:rPr>
              <w:t>Understand that different people have different preferences for how they learn.</w:t>
            </w:r>
          </w:p>
          <w:p w:rsidR="006C476B" w:rsidRDefault="006C476B" w:rsidP="009135BB">
            <w:pPr>
              <w:spacing w:before="120" w:after="120"/>
              <w:rPr>
                <w:rFonts w:cs="Arial"/>
                <w:szCs w:val="24"/>
              </w:rPr>
            </w:pPr>
            <w:r>
              <w:rPr>
                <w:rFonts w:cs="Arial"/>
                <w:szCs w:val="24"/>
              </w:rPr>
              <w:t>Participants complete the survey to ascertain their own.</w:t>
            </w:r>
          </w:p>
          <w:p w:rsidR="006C476B" w:rsidRDefault="006C476B" w:rsidP="009135BB">
            <w:pPr>
              <w:spacing w:before="120" w:after="120"/>
              <w:rPr>
                <w:rFonts w:cs="Arial"/>
                <w:szCs w:val="24"/>
              </w:rPr>
            </w:pPr>
            <w:r>
              <w:rPr>
                <w:rFonts w:cs="Arial"/>
                <w:szCs w:val="24"/>
              </w:rPr>
              <w:t>They then extrapolate from that to think about how a mixed group will need several ways of learning.</w:t>
            </w:r>
          </w:p>
          <w:p w:rsidR="006C476B" w:rsidRDefault="006C476B" w:rsidP="009135BB">
            <w:pPr>
              <w:spacing w:before="120" w:after="120"/>
              <w:rPr>
                <w:rFonts w:cs="Arial"/>
                <w:szCs w:val="24"/>
              </w:rPr>
            </w:pPr>
            <w:r>
              <w:rPr>
                <w:rFonts w:cs="Arial"/>
                <w:szCs w:val="24"/>
              </w:rPr>
              <w:t>Discuss the different learning styles and the importance a blend of activities will have on engagement in training</w:t>
            </w:r>
          </w:p>
        </w:tc>
        <w:tc>
          <w:tcPr>
            <w:tcW w:w="1543" w:type="dxa"/>
          </w:tcPr>
          <w:p w:rsidR="006C476B" w:rsidRDefault="006C476B" w:rsidP="00EE0422">
            <w:pPr>
              <w:spacing w:before="120" w:after="120"/>
              <w:rPr>
                <w:rFonts w:cs="Arial"/>
                <w:szCs w:val="24"/>
              </w:rPr>
            </w:pPr>
          </w:p>
        </w:tc>
        <w:tc>
          <w:tcPr>
            <w:tcW w:w="1706" w:type="dxa"/>
          </w:tcPr>
          <w:p w:rsidR="006C476B" w:rsidRDefault="006C476B" w:rsidP="00EE0422">
            <w:pPr>
              <w:spacing w:before="120" w:after="120"/>
              <w:rPr>
                <w:rFonts w:cs="Arial"/>
                <w:szCs w:val="24"/>
              </w:rPr>
            </w:pPr>
            <w:r>
              <w:rPr>
                <w:rFonts w:cs="Arial"/>
                <w:szCs w:val="24"/>
              </w:rPr>
              <w:t>Individual and whole group</w:t>
            </w:r>
          </w:p>
        </w:tc>
        <w:tc>
          <w:tcPr>
            <w:tcW w:w="1961" w:type="dxa"/>
          </w:tcPr>
          <w:p w:rsidR="006C476B" w:rsidRDefault="00CE4CFD" w:rsidP="00B11249">
            <w:pPr>
              <w:spacing w:before="120" w:after="120"/>
              <w:rPr>
                <w:rFonts w:cs="Arial"/>
                <w:szCs w:val="24"/>
              </w:rPr>
            </w:pPr>
            <w:r>
              <w:rPr>
                <w:rFonts w:cs="Arial"/>
                <w:szCs w:val="24"/>
              </w:rPr>
              <w:t>PPT 23</w:t>
            </w:r>
          </w:p>
          <w:p w:rsidR="00CE4CFD" w:rsidRPr="006D00B1" w:rsidRDefault="00627037" w:rsidP="00B11249">
            <w:pPr>
              <w:spacing w:before="120" w:after="120"/>
              <w:rPr>
                <w:rFonts w:cs="Arial"/>
                <w:szCs w:val="24"/>
              </w:rPr>
            </w:pPr>
            <w:r>
              <w:rPr>
                <w:rFonts w:cs="Arial"/>
                <w:szCs w:val="24"/>
              </w:rPr>
              <w:t xml:space="preserve">WBK </w:t>
            </w:r>
            <w:r w:rsidR="00CE4CFD">
              <w:rPr>
                <w:rFonts w:cs="Arial"/>
                <w:szCs w:val="24"/>
              </w:rPr>
              <w:t>p13-18</w:t>
            </w:r>
          </w:p>
        </w:tc>
      </w:tr>
      <w:tr w:rsidR="00711E37" w:rsidRPr="006D00B1" w:rsidTr="006C476B">
        <w:trPr>
          <w:cantSplit/>
          <w:trHeight w:val="297"/>
        </w:trPr>
        <w:tc>
          <w:tcPr>
            <w:tcW w:w="1471" w:type="dxa"/>
          </w:tcPr>
          <w:p w:rsidR="00711E37" w:rsidRDefault="00F442DA" w:rsidP="0096283E">
            <w:pPr>
              <w:spacing w:before="120" w:after="120"/>
              <w:rPr>
                <w:rFonts w:cs="Arial"/>
                <w:szCs w:val="24"/>
              </w:rPr>
            </w:pPr>
            <w:r>
              <w:rPr>
                <w:rFonts w:cs="Arial"/>
                <w:szCs w:val="24"/>
              </w:rPr>
              <w:t>1</w:t>
            </w:r>
            <w:r w:rsidR="0096283E">
              <w:rPr>
                <w:rFonts w:cs="Arial"/>
                <w:szCs w:val="24"/>
              </w:rPr>
              <w:t>3</w:t>
            </w:r>
          </w:p>
        </w:tc>
        <w:tc>
          <w:tcPr>
            <w:tcW w:w="3060" w:type="dxa"/>
          </w:tcPr>
          <w:p w:rsidR="00711E37" w:rsidRDefault="00711E37" w:rsidP="00CE4CFD">
            <w:pPr>
              <w:spacing w:before="120" w:after="120"/>
              <w:rPr>
                <w:rFonts w:cs="Arial"/>
                <w:szCs w:val="24"/>
              </w:rPr>
            </w:pPr>
            <w:r>
              <w:rPr>
                <w:rFonts w:cs="Arial"/>
                <w:szCs w:val="24"/>
              </w:rPr>
              <w:t xml:space="preserve">Bringing </w:t>
            </w:r>
            <w:r w:rsidR="00CE4CFD">
              <w:rPr>
                <w:rFonts w:cs="Arial"/>
                <w:szCs w:val="24"/>
              </w:rPr>
              <w:t>it all together</w:t>
            </w:r>
          </w:p>
        </w:tc>
        <w:tc>
          <w:tcPr>
            <w:tcW w:w="4341" w:type="dxa"/>
          </w:tcPr>
          <w:p w:rsidR="00711E37" w:rsidRDefault="00711E37" w:rsidP="009135BB">
            <w:pPr>
              <w:spacing w:before="120" w:after="120"/>
              <w:rPr>
                <w:rFonts w:cs="Arial"/>
                <w:szCs w:val="24"/>
              </w:rPr>
            </w:pPr>
            <w:r>
              <w:rPr>
                <w:rFonts w:cs="Arial"/>
                <w:szCs w:val="24"/>
              </w:rPr>
              <w:t>Apply principles of adult learning and learning preferences to a workplace situation.</w:t>
            </w:r>
          </w:p>
        </w:tc>
        <w:tc>
          <w:tcPr>
            <w:tcW w:w="1543" w:type="dxa"/>
          </w:tcPr>
          <w:p w:rsidR="00711E37" w:rsidRDefault="00711E37" w:rsidP="00EE0422">
            <w:pPr>
              <w:spacing w:before="120" w:after="120"/>
              <w:rPr>
                <w:rFonts w:cs="Arial"/>
                <w:szCs w:val="24"/>
              </w:rPr>
            </w:pPr>
          </w:p>
        </w:tc>
        <w:tc>
          <w:tcPr>
            <w:tcW w:w="1706" w:type="dxa"/>
          </w:tcPr>
          <w:p w:rsidR="00711E37" w:rsidRDefault="00711E37" w:rsidP="00EE0422">
            <w:pPr>
              <w:spacing w:before="120" w:after="120"/>
              <w:rPr>
                <w:rFonts w:cs="Arial"/>
                <w:szCs w:val="24"/>
              </w:rPr>
            </w:pPr>
          </w:p>
        </w:tc>
        <w:tc>
          <w:tcPr>
            <w:tcW w:w="1961" w:type="dxa"/>
          </w:tcPr>
          <w:p w:rsidR="00711E37" w:rsidRDefault="00CE4CFD" w:rsidP="00B11249">
            <w:pPr>
              <w:spacing w:before="120" w:after="120"/>
              <w:rPr>
                <w:rFonts w:cs="Arial"/>
                <w:szCs w:val="24"/>
              </w:rPr>
            </w:pPr>
            <w:r>
              <w:rPr>
                <w:rFonts w:cs="Arial"/>
                <w:szCs w:val="24"/>
              </w:rPr>
              <w:t>PPT 24</w:t>
            </w:r>
          </w:p>
          <w:p w:rsidR="00CE4CFD" w:rsidRPr="006D00B1" w:rsidRDefault="00627037" w:rsidP="00B11249">
            <w:pPr>
              <w:spacing w:before="120" w:after="120"/>
              <w:rPr>
                <w:rFonts w:cs="Arial"/>
                <w:szCs w:val="24"/>
              </w:rPr>
            </w:pPr>
            <w:r>
              <w:rPr>
                <w:rFonts w:cs="Arial"/>
                <w:szCs w:val="24"/>
              </w:rPr>
              <w:t xml:space="preserve">WBK </w:t>
            </w:r>
            <w:r w:rsidR="00CE4CFD">
              <w:rPr>
                <w:rFonts w:cs="Arial"/>
                <w:szCs w:val="24"/>
              </w:rPr>
              <w:t>p18</w:t>
            </w:r>
          </w:p>
        </w:tc>
      </w:tr>
      <w:tr w:rsidR="00C442AB" w:rsidRPr="006D00B1" w:rsidTr="00CE4CFD">
        <w:trPr>
          <w:cantSplit/>
          <w:trHeight w:val="297"/>
        </w:trPr>
        <w:tc>
          <w:tcPr>
            <w:tcW w:w="1471" w:type="dxa"/>
            <w:shd w:val="clear" w:color="auto" w:fill="EAF1DD" w:themeFill="accent3" w:themeFillTint="33"/>
          </w:tcPr>
          <w:p w:rsidR="00C442AB" w:rsidRDefault="00C442AB" w:rsidP="00C442AB">
            <w:pPr>
              <w:spacing w:before="120" w:after="120"/>
              <w:rPr>
                <w:rFonts w:cs="Arial"/>
                <w:szCs w:val="24"/>
              </w:rPr>
            </w:pPr>
            <w:r>
              <w:rPr>
                <w:rFonts w:cs="Arial"/>
                <w:szCs w:val="24"/>
              </w:rPr>
              <w:t>2</w:t>
            </w:r>
          </w:p>
        </w:tc>
        <w:tc>
          <w:tcPr>
            <w:tcW w:w="3060" w:type="dxa"/>
            <w:shd w:val="clear" w:color="auto" w:fill="EAF1DD" w:themeFill="accent3" w:themeFillTint="33"/>
          </w:tcPr>
          <w:p w:rsidR="00C442AB" w:rsidRPr="00B11249" w:rsidRDefault="00C442AB" w:rsidP="00CE4CFD">
            <w:pPr>
              <w:spacing w:before="120" w:after="120"/>
              <w:rPr>
                <w:rFonts w:cs="Arial"/>
                <w:szCs w:val="24"/>
              </w:rPr>
            </w:pPr>
            <w:r>
              <w:rPr>
                <w:rFonts w:cs="Arial"/>
                <w:szCs w:val="24"/>
              </w:rPr>
              <w:t xml:space="preserve">Transition from </w:t>
            </w:r>
            <w:r w:rsidR="00CE4CFD">
              <w:rPr>
                <w:rFonts w:cs="Arial"/>
                <w:szCs w:val="24"/>
              </w:rPr>
              <w:t>adult learning</w:t>
            </w:r>
            <w:r>
              <w:rPr>
                <w:rFonts w:cs="Arial"/>
                <w:szCs w:val="24"/>
              </w:rPr>
              <w:t xml:space="preserve"> to </w:t>
            </w:r>
            <w:r w:rsidR="00CE4CFD">
              <w:rPr>
                <w:rFonts w:cs="Arial"/>
                <w:szCs w:val="24"/>
              </w:rPr>
              <w:t>the literacy learning cycle</w:t>
            </w:r>
          </w:p>
        </w:tc>
        <w:tc>
          <w:tcPr>
            <w:tcW w:w="4341" w:type="dxa"/>
            <w:shd w:val="clear" w:color="auto" w:fill="EAF1DD" w:themeFill="accent3" w:themeFillTint="33"/>
          </w:tcPr>
          <w:p w:rsidR="00C442AB" w:rsidRDefault="00C442AB" w:rsidP="00C442AB">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C442AB" w:rsidRDefault="00C442AB" w:rsidP="00C442AB">
            <w:pPr>
              <w:spacing w:before="120" w:after="120"/>
              <w:rPr>
                <w:rFonts w:cs="Arial"/>
                <w:szCs w:val="24"/>
              </w:rPr>
            </w:pPr>
          </w:p>
        </w:tc>
        <w:tc>
          <w:tcPr>
            <w:tcW w:w="1706" w:type="dxa"/>
            <w:shd w:val="clear" w:color="auto" w:fill="EAF1DD" w:themeFill="accent3" w:themeFillTint="33"/>
          </w:tcPr>
          <w:p w:rsidR="00C442AB" w:rsidRDefault="00C442AB" w:rsidP="00C442AB">
            <w:pPr>
              <w:spacing w:before="120" w:after="120"/>
              <w:rPr>
                <w:rFonts w:cs="Arial"/>
                <w:szCs w:val="24"/>
              </w:rPr>
            </w:pPr>
            <w:r>
              <w:rPr>
                <w:rFonts w:cs="Arial"/>
                <w:szCs w:val="24"/>
              </w:rPr>
              <w:t>Whole group</w:t>
            </w:r>
          </w:p>
        </w:tc>
        <w:tc>
          <w:tcPr>
            <w:tcW w:w="1961" w:type="dxa"/>
            <w:shd w:val="clear" w:color="auto" w:fill="EAF1DD" w:themeFill="accent3" w:themeFillTint="33"/>
          </w:tcPr>
          <w:p w:rsidR="00C442AB" w:rsidRDefault="00C442AB" w:rsidP="00CE4CFD">
            <w:pPr>
              <w:spacing w:before="120" w:after="120"/>
              <w:rPr>
                <w:rFonts w:cs="Arial"/>
                <w:szCs w:val="24"/>
              </w:rPr>
            </w:pPr>
            <w:r>
              <w:rPr>
                <w:rFonts w:cs="Arial"/>
                <w:szCs w:val="24"/>
              </w:rPr>
              <w:t xml:space="preserve">PPT </w:t>
            </w:r>
            <w:r w:rsidR="00CE4CFD">
              <w:rPr>
                <w:rFonts w:cs="Arial"/>
                <w:szCs w:val="24"/>
              </w:rPr>
              <w:t>25</w:t>
            </w:r>
          </w:p>
        </w:tc>
      </w:tr>
      <w:tr w:rsidR="00B11249" w:rsidRPr="006D00B1" w:rsidTr="006C476B">
        <w:trPr>
          <w:cantSplit/>
          <w:trHeight w:val="297"/>
        </w:trPr>
        <w:tc>
          <w:tcPr>
            <w:tcW w:w="1471" w:type="dxa"/>
          </w:tcPr>
          <w:p w:rsidR="00B11249" w:rsidRDefault="0096283E" w:rsidP="005C43E6">
            <w:pPr>
              <w:spacing w:before="120" w:after="120"/>
              <w:rPr>
                <w:rFonts w:cs="Arial"/>
                <w:szCs w:val="24"/>
              </w:rPr>
            </w:pPr>
            <w:r>
              <w:rPr>
                <w:rFonts w:cs="Arial"/>
                <w:szCs w:val="24"/>
              </w:rPr>
              <w:t>28</w:t>
            </w:r>
          </w:p>
        </w:tc>
        <w:tc>
          <w:tcPr>
            <w:tcW w:w="3060" w:type="dxa"/>
          </w:tcPr>
          <w:p w:rsidR="00B11249" w:rsidRPr="007575C4" w:rsidRDefault="007C52B0" w:rsidP="00EE0422">
            <w:pPr>
              <w:spacing w:before="120" w:after="120"/>
              <w:rPr>
                <w:rFonts w:cs="Arial"/>
                <w:szCs w:val="24"/>
              </w:rPr>
            </w:pPr>
            <w:r w:rsidRPr="007C52B0">
              <w:rPr>
                <w:rFonts w:cs="Arial"/>
                <w:szCs w:val="24"/>
              </w:rPr>
              <w:t>The literacy learning cycle</w:t>
            </w:r>
          </w:p>
        </w:tc>
        <w:tc>
          <w:tcPr>
            <w:tcW w:w="4341" w:type="dxa"/>
          </w:tcPr>
          <w:p w:rsidR="00B11249" w:rsidRDefault="00C22A80" w:rsidP="00EE0422">
            <w:pPr>
              <w:spacing w:before="120" w:after="120"/>
              <w:rPr>
                <w:rFonts w:cs="Arial"/>
                <w:szCs w:val="24"/>
              </w:rPr>
            </w:pPr>
            <w:r>
              <w:rPr>
                <w:rFonts w:cs="Arial"/>
                <w:szCs w:val="24"/>
              </w:rPr>
              <w:t>Learners understand the importance of spending time in each stage of the cycle.</w:t>
            </w:r>
          </w:p>
          <w:p w:rsidR="00C22A80" w:rsidRPr="006D00B1" w:rsidRDefault="00C22A80" w:rsidP="00C22A80">
            <w:pPr>
              <w:spacing w:before="120" w:after="120"/>
              <w:rPr>
                <w:rFonts w:cs="Arial"/>
                <w:szCs w:val="24"/>
              </w:rPr>
            </w:pPr>
            <w:r>
              <w:rPr>
                <w:rFonts w:cs="Arial"/>
                <w:szCs w:val="24"/>
              </w:rPr>
              <w:t>Learners recognise that practice is essential to skills development – the Toolkits won’t solve workplace documentation problems unless structured workplace feedback is provided.</w:t>
            </w:r>
          </w:p>
        </w:tc>
        <w:tc>
          <w:tcPr>
            <w:tcW w:w="1543" w:type="dxa"/>
          </w:tcPr>
          <w:p w:rsidR="00B11249" w:rsidRPr="006D00B1" w:rsidRDefault="00B524C6" w:rsidP="00EE0422">
            <w:pPr>
              <w:spacing w:before="120" w:after="120"/>
              <w:rPr>
                <w:rFonts w:cs="Arial"/>
                <w:szCs w:val="24"/>
              </w:rPr>
            </w:pPr>
            <w:r>
              <w:rPr>
                <w:rFonts w:cs="Arial"/>
                <w:szCs w:val="24"/>
              </w:rPr>
              <w:t>Discussion, written answers, take notes, reading</w:t>
            </w:r>
          </w:p>
        </w:tc>
        <w:tc>
          <w:tcPr>
            <w:tcW w:w="1706" w:type="dxa"/>
          </w:tcPr>
          <w:p w:rsidR="00B11249" w:rsidRPr="006D00B1" w:rsidRDefault="00B524C6" w:rsidP="00EE0422">
            <w:pPr>
              <w:spacing w:before="120" w:after="120"/>
              <w:rPr>
                <w:rFonts w:cs="Arial"/>
                <w:szCs w:val="24"/>
              </w:rPr>
            </w:pPr>
            <w:r>
              <w:rPr>
                <w:rFonts w:cs="Arial"/>
                <w:szCs w:val="24"/>
              </w:rPr>
              <w:t>Whole group</w:t>
            </w:r>
          </w:p>
        </w:tc>
        <w:tc>
          <w:tcPr>
            <w:tcW w:w="1961" w:type="dxa"/>
          </w:tcPr>
          <w:p w:rsidR="00274A6A" w:rsidRDefault="00274A6A" w:rsidP="00B11249">
            <w:pPr>
              <w:spacing w:before="120" w:after="120"/>
              <w:rPr>
                <w:rFonts w:cs="Arial"/>
                <w:szCs w:val="24"/>
              </w:rPr>
            </w:pPr>
            <w:r>
              <w:rPr>
                <w:rFonts w:cs="Arial"/>
                <w:szCs w:val="24"/>
              </w:rPr>
              <w:t>PPT 22</w:t>
            </w:r>
          </w:p>
          <w:p w:rsidR="00B11249" w:rsidRDefault="00627037" w:rsidP="00B11249">
            <w:pPr>
              <w:spacing w:before="120" w:after="120"/>
              <w:rPr>
                <w:rFonts w:cs="Arial"/>
                <w:szCs w:val="24"/>
              </w:rPr>
            </w:pPr>
            <w:r>
              <w:rPr>
                <w:rFonts w:cs="Arial"/>
                <w:szCs w:val="24"/>
              </w:rPr>
              <w:t>WBK</w:t>
            </w:r>
            <w:r w:rsidR="00666405">
              <w:rPr>
                <w:rFonts w:cs="Arial"/>
                <w:szCs w:val="24"/>
              </w:rPr>
              <w:t xml:space="preserve"> p20</w:t>
            </w:r>
            <w:r w:rsidR="00B524C6">
              <w:rPr>
                <w:rFonts w:cs="Arial"/>
                <w:szCs w:val="24"/>
              </w:rPr>
              <w:t>-</w:t>
            </w:r>
            <w:r w:rsidR="00666405">
              <w:rPr>
                <w:rFonts w:cs="Arial"/>
                <w:szCs w:val="24"/>
              </w:rPr>
              <w:t>21</w:t>
            </w:r>
          </w:p>
          <w:p w:rsidR="00C22A80" w:rsidRPr="006D00B1" w:rsidRDefault="00C22A80" w:rsidP="00C22A80">
            <w:pPr>
              <w:spacing w:before="120" w:after="120"/>
              <w:rPr>
                <w:rFonts w:cs="Arial"/>
                <w:szCs w:val="24"/>
              </w:rPr>
            </w:pPr>
            <w:r>
              <w:rPr>
                <w:rFonts w:cs="Arial"/>
                <w:szCs w:val="24"/>
              </w:rPr>
              <w:t>All Toolkits</w:t>
            </w:r>
            <w:r w:rsidR="00627037">
              <w:rPr>
                <w:rFonts w:cs="Arial"/>
                <w:szCs w:val="24"/>
              </w:rPr>
              <w:t xml:space="preserve"> for each learner</w:t>
            </w:r>
          </w:p>
        </w:tc>
      </w:tr>
      <w:tr w:rsidR="00C22A80" w:rsidRPr="006D00B1" w:rsidTr="00C22A80">
        <w:trPr>
          <w:cantSplit/>
          <w:trHeight w:val="297"/>
        </w:trPr>
        <w:tc>
          <w:tcPr>
            <w:tcW w:w="1471" w:type="dxa"/>
            <w:shd w:val="clear" w:color="auto" w:fill="EAF1DD" w:themeFill="accent3" w:themeFillTint="33"/>
          </w:tcPr>
          <w:p w:rsidR="00C22A80" w:rsidRDefault="00C22A80" w:rsidP="00C22A80">
            <w:pPr>
              <w:spacing w:before="120" w:after="120"/>
              <w:rPr>
                <w:rFonts w:cs="Arial"/>
                <w:szCs w:val="24"/>
              </w:rPr>
            </w:pPr>
            <w:r>
              <w:rPr>
                <w:rFonts w:cs="Arial"/>
                <w:szCs w:val="24"/>
              </w:rPr>
              <w:t>2</w:t>
            </w:r>
          </w:p>
        </w:tc>
        <w:tc>
          <w:tcPr>
            <w:tcW w:w="3060" w:type="dxa"/>
            <w:shd w:val="clear" w:color="auto" w:fill="EAF1DD" w:themeFill="accent3" w:themeFillTint="33"/>
          </w:tcPr>
          <w:p w:rsidR="00C22A80" w:rsidRPr="00B11249" w:rsidRDefault="00C22A80" w:rsidP="00C22A80">
            <w:pPr>
              <w:spacing w:before="120" w:after="120"/>
              <w:rPr>
                <w:rFonts w:cs="Arial"/>
                <w:szCs w:val="24"/>
              </w:rPr>
            </w:pPr>
            <w:r>
              <w:rPr>
                <w:rFonts w:cs="Arial"/>
                <w:szCs w:val="24"/>
              </w:rPr>
              <w:t>Transition from the literacy learning cycle to Preparation for a workshop</w:t>
            </w:r>
          </w:p>
        </w:tc>
        <w:tc>
          <w:tcPr>
            <w:tcW w:w="4341" w:type="dxa"/>
            <w:shd w:val="clear" w:color="auto" w:fill="EAF1DD" w:themeFill="accent3" w:themeFillTint="33"/>
          </w:tcPr>
          <w:p w:rsidR="00C22A80" w:rsidRDefault="00C22A80" w:rsidP="00C22A80">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C22A80" w:rsidRDefault="00C22A80" w:rsidP="00C22A80">
            <w:pPr>
              <w:spacing w:before="120" w:after="120"/>
              <w:rPr>
                <w:rFonts w:cs="Arial"/>
                <w:szCs w:val="24"/>
              </w:rPr>
            </w:pPr>
          </w:p>
        </w:tc>
        <w:tc>
          <w:tcPr>
            <w:tcW w:w="1706" w:type="dxa"/>
            <w:shd w:val="clear" w:color="auto" w:fill="EAF1DD" w:themeFill="accent3" w:themeFillTint="33"/>
          </w:tcPr>
          <w:p w:rsidR="00C22A80" w:rsidRDefault="00C22A80" w:rsidP="00C22A80">
            <w:pPr>
              <w:spacing w:before="120" w:after="120"/>
              <w:rPr>
                <w:rFonts w:cs="Arial"/>
                <w:szCs w:val="24"/>
              </w:rPr>
            </w:pPr>
            <w:r>
              <w:rPr>
                <w:rFonts w:cs="Arial"/>
                <w:szCs w:val="24"/>
              </w:rPr>
              <w:t>Whole group</w:t>
            </w:r>
          </w:p>
        </w:tc>
        <w:tc>
          <w:tcPr>
            <w:tcW w:w="1961" w:type="dxa"/>
            <w:shd w:val="clear" w:color="auto" w:fill="EAF1DD" w:themeFill="accent3" w:themeFillTint="33"/>
          </w:tcPr>
          <w:p w:rsidR="00C22A80" w:rsidRDefault="00C22A80" w:rsidP="00C22A80">
            <w:pPr>
              <w:spacing w:before="120" w:after="120"/>
              <w:rPr>
                <w:rFonts w:cs="Arial"/>
                <w:szCs w:val="24"/>
              </w:rPr>
            </w:pPr>
            <w:r>
              <w:rPr>
                <w:rFonts w:cs="Arial"/>
                <w:szCs w:val="24"/>
              </w:rPr>
              <w:t>PPT 27</w:t>
            </w:r>
          </w:p>
        </w:tc>
      </w:tr>
      <w:tr w:rsidR="00C22A80" w:rsidRPr="00C22A80" w:rsidTr="00C22A80">
        <w:trPr>
          <w:cantSplit/>
          <w:trHeight w:val="297"/>
        </w:trPr>
        <w:tc>
          <w:tcPr>
            <w:tcW w:w="1471" w:type="dxa"/>
            <w:shd w:val="clear" w:color="auto" w:fill="F2F2F2" w:themeFill="background1" w:themeFillShade="F2"/>
          </w:tcPr>
          <w:p w:rsidR="00C22A80" w:rsidRDefault="00C22A80" w:rsidP="00C22A80">
            <w:pPr>
              <w:spacing w:before="120" w:after="120"/>
              <w:rPr>
                <w:rFonts w:cs="Arial"/>
                <w:szCs w:val="24"/>
              </w:rPr>
            </w:pPr>
            <w:r>
              <w:rPr>
                <w:rFonts w:cs="Arial"/>
                <w:szCs w:val="24"/>
              </w:rPr>
              <w:t>10</w:t>
            </w:r>
          </w:p>
        </w:tc>
        <w:tc>
          <w:tcPr>
            <w:tcW w:w="12611" w:type="dxa"/>
            <w:gridSpan w:val="5"/>
            <w:shd w:val="clear" w:color="auto" w:fill="F2F2F2" w:themeFill="background1" w:themeFillShade="F2"/>
          </w:tcPr>
          <w:p w:rsidR="00C22A80" w:rsidRDefault="00C22A80" w:rsidP="00C22A80">
            <w:pPr>
              <w:spacing w:before="120" w:after="120"/>
              <w:rPr>
                <w:rFonts w:cs="Arial"/>
                <w:szCs w:val="24"/>
              </w:rPr>
            </w:pPr>
            <w:r>
              <w:rPr>
                <w:rFonts w:cs="Arial"/>
                <w:szCs w:val="24"/>
              </w:rPr>
              <w:t>BREAK</w:t>
            </w:r>
          </w:p>
        </w:tc>
      </w:tr>
      <w:tr w:rsidR="00B11249" w:rsidRPr="006D00B1" w:rsidTr="006C476B">
        <w:trPr>
          <w:cantSplit/>
          <w:trHeight w:val="297"/>
        </w:trPr>
        <w:tc>
          <w:tcPr>
            <w:tcW w:w="1471" w:type="dxa"/>
          </w:tcPr>
          <w:p w:rsidR="00B11249" w:rsidRDefault="0096283E" w:rsidP="005C43E6">
            <w:pPr>
              <w:spacing w:before="120" w:after="120"/>
              <w:rPr>
                <w:rFonts w:cs="Arial"/>
                <w:szCs w:val="24"/>
              </w:rPr>
            </w:pPr>
            <w:r>
              <w:rPr>
                <w:rFonts w:cs="Arial"/>
                <w:szCs w:val="24"/>
              </w:rPr>
              <w:t>18</w:t>
            </w:r>
          </w:p>
        </w:tc>
        <w:tc>
          <w:tcPr>
            <w:tcW w:w="3060" w:type="dxa"/>
          </w:tcPr>
          <w:p w:rsidR="00B11249" w:rsidRPr="007575C4" w:rsidRDefault="007C52B0" w:rsidP="00886B80">
            <w:pPr>
              <w:spacing w:before="120" w:after="120"/>
              <w:rPr>
                <w:rFonts w:cs="Arial"/>
                <w:szCs w:val="24"/>
              </w:rPr>
            </w:pPr>
            <w:r w:rsidRPr="007C52B0">
              <w:rPr>
                <w:rFonts w:cs="Arial"/>
                <w:szCs w:val="24"/>
              </w:rPr>
              <w:t>Prepar</w:t>
            </w:r>
            <w:r w:rsidR="00886B80">
              <w:rPr>
                <w:rFonts w:cs="Arial"/>
                <w:szCs w:val="24"/>
              </w:rPr>
              <w:t>ation</w:t>
            </w:r>
            <w:r w:rsidRPr="007C52B0">
              <w:rPr>
                <w:rFonts w:cs="Arial"/>
                <w:szCs w:val="24"/>
              </w:rPr>
              <w:t xml:space="preserve"> for a workshop</w:t>
            </w:r>
          </w:p>
        </w:tc>
        <w:tc>
          <w:tcPr>
            <w:tcW w:w="4341" w:type="dxa"/>
          </w:tcPr>
          <w:p w:rsidR="00666405" w:rsidRPr="006D00B1" w:rsidRDefault="00886B80" w:rsidP="00EE0422">
            <w:pPr>
              <w:spacing w:before="120" w:after="120"/>
              <w:rPr>
                <w:rFonts w:cs="Arial"/>
                <w:szCs w:val="24"/>
              </w:rPr>
            </w:pPr>
            <w:r>
              <w:rPr>
                <w:rFonts w:cs="Arial"/>
                <w:szCs w:val="24"/>
              </w:rPr>
              <w:t>Learners understand what they need to do to be organised for each session.</w:t>
            </w:r>
          </w:p>
        </w:tc>
        <w:tc>
          <w:tcPr>
            <w:tcW w:w="1543" w:type="dxa"/>
          </w:tcPr>
          <w:p w:rsidR="00B11249" w:rsidRPr="006D00B1" w:rsidRDefault="00B524C6" w:rsidP="00EE0422">
            <w:pPr>
              <w:spacing w:before="120" w:after="120"/>
              <w:rPr>
                <w:rFonts w:cs="Arial"/>
                <w:szCs w:val="24"/>
              </w:rPr>
            </w:pPr>
            <w:r>
              <w:rPr>
                <w:rFonts w:cs="Arial"/>
                <w:szCs w:val="24"/>
              </w:rPr>
              <w:t>Discussion, written answers, take notes, reading</w:t>
            </w:r>
          </w:p>
        </w:tc>
        <w:tc>
          <w:tcPr>
            <w:tcW w:w="1706" w:type="dxa"/>
          </w:tcPr>
          <w:p w:rsidR="00B11249" w:rsidRPr="006D00B1" w:rsidRDefault="00627037" w:rsidP="00627037">
            <w:pPr>
              <w:spacing w:before="120" w:after="120"/>
              <w:rPr>
                <w:rFonts w:cs="Arial"/>
                <w:szCs w:val="24"/>
              </w:rPr>
            </w:pPr>
            <w:r>
              <w:rPr>
                <w:rFonts w:cs="Arial"/>
                <w:szCs w:val="24"/>
              </w:rPr>
              <w:t>P</w:t>
            </w:r>
            <w:r w:rsidR="00B524C6">
              <w:rPr>
                <w:rFonts w:cs="Arial"/>
                <w:szCs w:val="24"/>
              </w:rPr>
              <w:t xml:space="preserve">airs, </w:t>
            </w:r>
            <w:r>
              <w:rPr>
                <w:rFonts w:cs="Arial"/>
                <w:szCs w:val="24"/>
              </w:rPr>
              <w:t>w</w:t>
            </w:r>
            <w:r w:rsidR="00B524C6">
              <w:rPr>
                <w:rFonts w:cs="Arial"/>
                <w:szCs w:val="24"/>
              </w:rPr>
              <w:t>hole group</w:t>
            </w:r>
          </w:p>
        </w:tc>
        <w:tc>
          <w:tcPr>
            <w:tcW w:w="1961" w:type="dxa"/>
          </w:tcPr>
          <w:p w:rsidR="002E1188" w:rsidRDefault="002E1188" w:rsidP="002E1188">
            <w:pPr>
              <w:spacing w:before="120" w:after="120"/>
              <w:rPr>
                <w:rFonts w:cs="Arial"/>
                <w:szCs w:val="24"/>
              </w:rPr>
            </w:pPr>
            <w:r>
              <w:rPr>
                <w:rFonts w:cs="Arial"/>
                <w:szCs w:val="24"/>
              </w:rPr>
              <w:t>PPT 28</w:t>
            </w:r>
            <w:r w:rsidR="00627037">
              <w:rPr>
                <w:rFonts w:cs="Arial"/>
                <w:szCs w:val="24"/>
              </w:rPr>
              <w:t>-31</w:t>
            </w:r>
          </w:p>
          <w:p w:rsidR="00B11249" w:rsidRDefault="00627037" w:rsidP="00B11249">
            <w:pPr>
              <w:spacing w:before="120" w:after="120"/>
              <w:rPr>
                <w:rFonts w:cs="Arial"/>
                <w:szCs w:val="24"/>
              </w:rPr>
            </w:pPr>
            <w:r>
              <w:rPr>
                <w:rFonts w:cs="Arial"/>
                <w:szCs w:val="24"/>
              </w:rPr>
              <w:t>WBK</w:t>
            </w:r>
            <w:r w:rsidR="00666405">
              <w:rPr>
                <w:rFonts w:cs="Arial"/>
                <w:szCs w:val="24"/>
              </w:rPr>
              <w:t xml:space="preserve"> p22-2</w:t>
            </w:r>
            <w:r w:rsidR="00AB1326">
              <w:rPr>
                <w:rFonts w:cs="Arial"/>
                <w:szCs w:val="24"/>
              </w:rPr>
              <w:t>4</w:t>
            </w:r>
          </w:p>
          <w:p w:rsidR="00B524C6" w:rsidRPr="006D00B1" w:rsidRDefault="00B524C6" w:rsidP="00B11249">
            <w:pPr>
              <w:spacing w:before="120" w:after="120"/>
              <w:rPr>
                <w:rFonts w:cs="Arial"/>
                <w:szCs w:val="24"/>
              </w:rPr>
            </w:pPr>
            <w:r>
              <w:rPr>
                <w:rFonts w:cs="Arial"/>
                <w:szCs w:val="24"/>
              </w:rPr>
              <w:t>Checklist</w:t>
            </w:r>
            <w:r w:rsidR="002E1188">
              <w:rPr>
                <w:rFonts w:cs="Arial"/>
                <w:szCs w:val="24"/>
              </w:rPr>
              <w:t>s</w:t>
            </w:r>
          </w:p>
        </w:tc>
      </w:tr>
      <w:tr w:rsidR="00886B80" w:rsidRPr="006D00B1" w:rsidTr="00886B80">
        <w:trPr>
          <w:cantSplit/>
          <w:trHeight w:val="297"/>
        </w:trPr>
        <w:tc>
          <w:tcPr>
            <w:tcW w:w="1471" w:type="dxa"/>
            <w:shd w:val="clear" w:color="auto" w:fill="EAF1DD" w:themeFill="accent3" w:themeFillTint="33"/>
          </w:tcPr>
          <w:p w:rsidR="00886B80" w:rsidRDefault="00886B80" w:rsidP="00886B80">
            <w:pPr>
              <w:spacing w:before="120" w:after="120"/>
              <w:rPr>
                <w:rFonts w:cs="Arial"/>
                <w:szCs w:val="24"/>
              </w:rPr>
            </w:pPr>
            <w:r>
              <w:rPr>
                <w:rFonts w:cs="Arial"/>
                <w:szCs w:val="24"/>
              </w:rPr>
              <w:t>2</w:t>
            </w:r>
          </w:p>
        </w:tc>
        <w:tc>
          <w:tcPr>
            <w:tcW w:w="3060" w:type="dxa"/>
            <w:shd w:val="clear" w:color="auto" w:fill="EAF1DD" w:themeFill="accent3" w:themeFillTint="33"/>
          </w:tcPr>
          <w:p w:rsidR="00886B80" w:rsidRPr="00B11249" w:rsidRDefault="00886B80" w:rsidP="00886B80">
            <w:pPr>
              <w:spacing w:before="120" w:after="120"/>
              <w:rPr>
                <w:rFonts w:cs="Arial"/>
                <w:szCs w:val="24"/>
              </w:rPr>
            </w:pPr>
            <w:r>
              <w:rPr>
                <w:rFonts w:cs="Arial"/>
                <w:szCs w:val="24"/>
              </w:rPr>
              <w:t>Transition from the Preparation for a workshop to Seeking Feedback</w:t>
            </w:r>
          </w:p>
        </w:tc>
        <w:tc>
          <w:tcPr>
            <w:tcW w:w="4341" w:type="dxa"/>
            <w:shd w:val="clear" w:color="auto" w:fill="EAF1DD" w:themeFill="accent3" w:themeFillTint="33"/>
          </w:tcPr>
          <w:p w:rsidR="00886B80" w:rsidRDefault="00886B80" w:rsidP="00886B80">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886B80" w:rsidRDefault="00886B80" w:rsidP="00886B80">
            <w:pPr>
              <w:spacing w:before="120" w:after="120"/>
              <w:rPr>
                <w:rFonts w:cs="Arial"/>
                <w:szCs w:val="24"/>
              </w:rPr>
            </w:pPr>
          </w:p>
        </w:tc>
        <w:tc>
          <w:tcPr>
            <w:tcW w:w="1706" w:type="dxa"/>
            <w:shd w:val="clear" w:color="auto" w:fill="EAF1DD" w:themeFill="accent3" w:themeFillTint="33"/>
          </w:tcPr>
          <w:p w:rsidR="00886B80" w:rsidRDefault="00886B80" w:rsidP="00886B80">
            <w:pPr>
              <w:spacing w:before="120" w:after="120"/>
              <w:rPr>
                <w:rFonts w:cs="Arial"/>
                <w:szCs w:val="24"/>
              </w:rPr>
            </w:pPr>
            <w:r>
              <w:rPr>
                <w:rFonts w:cs="Arial"/>
                <w:szCs w:val="24"/>
              </w:rPr>
              <w:t>Whole group</w:t>
            </w:r>
          </w:p>
        </w:tc>
        <w:tc>
          <w:tcPr>
            <w:tcW w:w="1961" w:type="dxa"/>
            <w:shd w:val="clear" w:color="auto" w:fill="EAF1DD" w:themeFill="accent3" w:themeFillTint="33"/>
          </w:tcPr>
          <w:p w:rsidR="00886B80" w:rsidRDefault="00886B80" w:rsidP="00AB1326">
            <w:pPr>
              <w:spacing w:before="120" w:after="120"/>
              <w:rPr>
                <w:rFonts w:cs="Arial"/>
                <w:szCs w:val="24"/>
              </w:rPr>
            </w:pPr>
            <w:r>
              <w:rPr>
                <w:rFonts w:cs="Arial"/>
                <w:szCs w:val="24"/>
              </w:rPr>
              <w:t xml:space="preserve">PPT </w:t>
            </w:r>
            <w:r w:rsidR="00AB1326">
              <w:rPr>
                <w:rFonts w:cs="Arial"/>
                <w:szCs w:val="24"/>
              </w:rPr>
              <w:t>32</w:t>
            </w:r>
          </w:p>
        </w:tc>
      </w:tr>
      <w:tr w:rsidR="00886B80" w:rsidRPr="006D00B1" w:rsidTr="006C476B">
        <w:trPr>
          <w:cantSplit/>
          <w:trHeight w:val="297"/>
        </w:trPr>
        <w:tc>
          <w:tcPr>
            <w:tcW w:w="1471" w:type="dxa"/>
          </w:tcPr>
          <w:p w:rsidR="00886B80" w:rsidRDefault="00270292" w:rsidP="005C43E6">
            <w:pPr>
              <w:spacing w:before="120" w:after="120"/>
              <w:rPr>
                <w:rFonts w:cs="Arial"/>
                <w:szCs w:val="24"/>
              </w:rPr>
            </w:pPr>
            <w:r>
              <w:rPr>
                <w:rFonts w:cs="Arial"/>
                <w:szCs w:val="24"/>
              </w:rPr>
              <w:t>2</w:t>
            </w:r>
            <w:r w:rsidR="0096283E">
              <w:rPr>
                <w:rFonts w:cs="Arial"/>
                <w:szCs w:val="24"/>
              </w:rPr>
              <w:t>8</w:t>
            </w:r>
          </w:p>
        </w:tc>
        <w:tc>
          <w:tcPr>
            <w:tcW w:w="3060" w:type="dxa"/>
          </w:tcPr>
          <w:p w:rsidR="00886B80" w:rsidRPr="007C52B0" w:rsidRDefault="00627037" w:rsidP="00886B80">
            <w:pPr>
              <w:spacing w:before="120" w:after="120"/>
              <w:rPr>
                <w:rFonts w:cs="Arial"/>
                <w:szCs w:val="24"/>
              </w:rPr>
            </w:pPr>
            <w:r>
              <w:rPr>
                <w:rFonts w:cs="Arial"/>
                <w:szCs w:val="24"/>
              </w:rPr>
              <w:t>Overview of evaluation – focus on seeking feedback and reflecting</w:t>
            </w:r>
          </w:p>
        </w:tc>
        <w:tc>
          <w:tcPr>
            <w:tcW w:w="4341" w:type="dxa"/>
          </w:tcPr>
          <w:p w:rsidR="00886B80" w:rsidRDefault="00627037" w:rsidP="00EE0422">
            <w:pPr>
              <w:spacing w:before="120" w:after="120"/>
              <w:rPr>
                <w:rFonts w:cs="Arial"/>
                <w:szCs w:val="24"/>
              </w:rPr>
            </w:pPr>
            <w:r>
              <w:rPr>
                <w:rFonts w:cs="Arial"/>
                <w:szCs w:val="24"/>
              </w:rPr>
              <w:t>Learners understand the importance of evaluating their workshop</w:t>
            </w:r>
          </w:p>
          <w:p w:rsidR="00627037" w:rsidRDefault="00627037" w:rsidP="00EE0422">
            <w:pPr>
              <w:spacing w:before="120" w:after="120"/>
              <w:rPr>
                <w:rFonts w:cs="Arial"/>
                <w:szCs w:val="24"/>
              </w:rPr>
            </w:pPr>
            <w:r>
              <w:rPr>
                <w:rFonts w:cs="Arial"/>
                <w:szCs w:val="24"/>
              </w:rPr>
              <w:t>Learners are comfortable to complete the information in the workbook, after their training session and before the next TTT session</w:t>
            </w:r>
          </w:p>
          <w:p w:rsidR="00627037" w:rsidRDefault="00AB1326" w:rsidP="00EE0422">
            <w:pPr>
              <w:spacing w:before="120" w:after="120"/>
              <w:rPr>
                <w:rFonts w:cs="Arial"/>
                <w:szCs w:val="24"/>
              </w:rPr>
            </w:pPr>
            <w:r>
              <w:rPr>
                <w:rFonts w:cs="Arial"/>
                <w:szCs w:val="24"/>
              </w:rPr>
              <w:t>Next session learners bring completed:</w:t>
            </w:r>
          </w:p>
          <w:p w:rsidR="00AB1326" w:rsidRPr="00AB1326" w:rsidRDefault="00AB1326" w:rsidP="00AB1326">
            <w:pPr>
              <w:pStyle w:val="ListParagraph"/>
              <w:numPr>
                <w:ilvl w:val="0"/>
                <w:numId w:val="28"/>
              </w:numPr>
              <w:spacing w:before="120" w:after="120"/>
              <w:rPr>
                <w:rFonts w:cs="Arial"/>
                <w:szCs w:val="24"/>
              </w:rPr>
            </w:pPr>
            <w:r w:rsidRPr="00AB1326">
              <w:rPr>
                <w:rFonts w:cs="Arial"/>
                <w:szCs w:val="24"/>
              </w:rPr>
              <w:t>Issue</w:t>
            </w:r>
          </w:p>
          <w:p w:rsidR="00AB1326" w:rsidRPr="00AB1326" w:rsidRDefault="00AB1326" w:rsidP="00AB1326">
            <w:pPr>
              <w:pStyle w:val="ListParagraph"/>
              <w:numPr>
                <w:ilvl w:val="0"/>
                <w:numId w:val="28"/>
              </w:numPr>
              <w:spacing w:before="120" w:after="120"/>
              <w:rPr>
                <w:rFonts w:cs="Arial"/>
                <w:szCs w:val="24"/>
              </w:rPr>
            </w:pPr>
            <w:r w:rsidRPr="00AB1326">
              <w:rPr>
                <w:rFonts w:cs="Arial"/>
                <w:szCs w:val="24"/>
              </w:rPr>
              <w:t>Learner feedback summary</w:t>
            </w:r>
          </w:p>
          <w:p w:rsidR="00AB1326" w:rsidRPr="00AB1326" w:rsidRDefault="00AB1326" w:rsidP="00AB1326">
            <w:pPr>
              <w:pStyle w:val="ListParagraph"/>
              <w:numPr>
                <w:ilvl w:val="0"/>
                <w:numId w:val="28"/>
              </w:numPr>
              <w:spacing w:before="120" w:after="120"/>
              <w:rPr>
                <w:rFonts w:cs="Arial"/>
                <w:szCs w:val="24"/>
              </w:rPr>
            </w:pPr>
            <w:r w:rsidRPr="00AB1326">
              <w:rPr>
                <w:rFonts w:cs="Arial"/>
                <w:szCs w:val="24"/>
              </w:rPr>
              <w:t>Self</w:t>
            </w:r>
            <w:r>
              <w:rPr>
                <w:rFonts w:cs="Arial"/>
                <w:szCs w:val="24"/>
              </w:rPr>
              <w:t>-</w:t>
            </w:r>
            <w:r w:rsidRPr="00AB1326">
              <w:rPr>
                <w:rFonts w:cs="Arial"/>
                <w:szCs w:val="24"/>
              </w:rPr>
              <w:t>reflection</w:t>
            </w:r>
          </w:p>
          <w:p w:rsidR="00AB1326" w:rsidRDefault="00AB1326" w:rsidP="00AB1326">
            <w:pPr>
              <w:pStyle w:val="ListParagraph"/>
              <w:numPr>
                <w:ilvl w:val="0"/>
                <w:numId w:val="28"/>
              </w:numPr>
              <w:spacing w:before="120" w:after="120"/>
              <w:rPr>
                <w:rFonts w:cs="Arial"/>
                <w:szCs w:val="24"/>
              </w:rPr>
            </w:pPr>
            <w:r w:rsidRPr="00AB1326">
              <w:rPr>
                <w:rFonts w:cs="Arial"/>
                <w:szCs w:val="24"/>
              </w:rPr>
              <w:t>Workplace supervisor feedback</w:t>
            </w:r>
          </w:p>
          <w:p w:rsidR="00AB1326" w:rsidRPr="00AB1326" w:rsidRDefault="00AB1326" w:rsidP="00AB1326">
            <w:pPr>
              <w:spacing w:before="120" w:after="120"/>
              <w:rPr>
                <w:rFonts w:cs="Arial"/>
                <w:szCs w:val="24"/>
              </w:rPr>
            </w:pPr>
            <w:r>
              <w:rPr>
                <w:rFonts w:cs="Arial"/>
                <w:szCs w:val="24"/>
              </w:rPr>
              <w:t>We look at analysis in workshop 2</w:t>
            </w:r>
          </w:p>
        </w:tc>
        <w:tc>
          <w:tcPr>
            <w:tcW w:w="1543" w:type="dxa"/>
          </w:tcPr>
          <w:p w:rsidR="00886B80" w:rsidRDefault="00627037" w:rsidP="00EE0422">
            <w:pPr>
              <w:spacing w:before="120" w:after="120"/>
              <w:rPr>
                <w:rFonts w:cs="Arial"/>
                <w:szCs w:val="24"/>
              </w:rPr>
            </w:pPr>
            <w:r>
              <w:rPr>
                <w:rFonts w:cs="Arial"/>
                <w:szCs w:val="24"/>
              </w:rPr>
              <w:t>Discussion</w:t>
            </w:r>
          </w:p>
          <w:p w:rsidR="00627037" w:rsidRDefault="00627037" w:rsidP="00EE0422">
            <w:pPr>
              <w:spacing w:before="120" w:after="120"/>
              <w:rPr>
                <w:rFonts w:cs="Arial"/>
                <w:szCs w:val="24"/>
              </w:rPr>
            </w:pPr>
            <w:r>
              <w:rPr>
                <w:rFonts w:cs="Arial"/>
                <w:szCs w:val="24"/>
              </w:rPr>
              <w:t>Looking through pages</w:t>
            </w:r>
          </w:p>
        </w:tc>
        <w:tc>
          <w:tcPr>
            <w:tcW w:w="1706" w:type="dxa"/>
          </w:tcPr>
          <w:p w:rsidR="00886B80" w:rsidRDefault="00627037" w:rsidP="00EE0422">
            <w:pPr>
              <w:spacing w:before="120" w:after="120"/>
              <w:rPr>
                <w:rFonts w:cs="Arial"/>
                <w:szCs w:val="24"/>
              </w:rPr>
            </w:pPr>
            <w:r>
              <w:rPr>
                <w:rFonts w:cs="Arial"/>
                <w:szCs w:val="24"/>
              </w:rPr>
              <w:t>Whole group</w:t>
            </w:r>
          </w:p>
        </w:tc>
        <w:tc>
          <w:tcPr>
            <w:tcW w:w="1961" w:type="dxa"/>
          </w:tcPr>
          <w:p w:rsidR="00886B80" w:rsidRDefault="00627037" w:rsidP="00B11249">
            <w:pPr>
              <w:spacing w:before="120" w:after="120"/>
              <w:rPr>
                <w:rFonts w:cs="Arial"/>
                <w:szCs w:val="24"/>
              </w:rPr>
            </w:pPr>
            <w:r>
              <w:rPr>
                <w:rFonts w:cs="Arial"/>
                <w:szCs w:val="24"/>
              </w:rPr>
              <w:t>PPT 33</w:t>
            </w:r>
          </w:p>
          <w:p w:rsidR="00627037" w:rsidRDefault="00627037" w:rsidP="00627037">
            <w:pPr>
              <w:spacing w:before="120" w:after="120"/>
              <w:rPr>
                <w:rFonts w:cs="Arial"/>
                <w:szCs w:val="24"/>
              </w:rPr>
            </w:pPr>
            <w:r>
              <w:rPr>
                <w:rFonts w:cs="Arial"/>
                <w:szCs w:val="24"/>
              </w:rPr>
              <w:t xml:space="preserve">WBK </w:t>
            </w:r>
            <w:r w:rsidR="00AB1326">
              <w:rPr>
                <w:rFonts w:cs="Arial"/>
                <w:szCs w:val="24"/>
              </w:rPr>
              <w:t>p</w:t>
            </w:r>
            <w:r>
              <w:rPr>
                <w:rFonts w:cs="Arial"/>
                <w:szCs w:val="24"/>
              </w:rPr>
              <w:t>26-31</w:t>
            </w:r>
          </w:p>
        </w:tc>
      </w:tr>
      <w:tr w:rsidR="00AB1326" w:rsidRPr="006D00B1" w:rsidTr="00AB1326">
        <w:trPr>
          <w:cantSplit/>
          <w:trHeight w:val="297"/>
        </w:trPr>
        <w:tc>
          <w:tcPr>
            <w:tcW w:w="1471" w:type="dxa"/>
            <w:shd w:val="clear" w:color="auto" w:fill="EAF1DD" w:themeFill="accent3" w:themeFillTint="33"/>
          </w:tcPr>
          <w:p w:rsidR="00AB1326" w:rsidRDefault="00AB1326" w:rsidP="00AB1326">
            <w:pPr>
              <w:spacing w:before="120" w:after="120"/>
              <w:rPr>
                <w:rFonts w:cs="Arial"/>
                <w:szCs w:val="24"/>
              </w:rPr>
            </w:pPr>
            <w:r>
              <w:rPr>
                <w:rFonts w:cs="Arial"/>
                <w:szCs w:val="24"/>
              </w:rPr>
              <w:t>2</w:t>
            </w:r>
          </w:p>
        </w:tc>
        <w:tc>
          <w:tcPr>
            <w:tcW w:w="3060" w:type="dxa"/>
            <w:shd w:val="clear" w:color="auto" w:fill="EAF1DD" w:themeFill="accent3" w:themeFillTint="33"/>
          </w:tcPr>
          <w:p w:rsidR="00AB1326" w:rsidRPr="00B11249" w:rsidRDefault="00AB1326" w:rsidP="00AB1326">
            <w:pPr>
              <w:spacing w:before="120" w:after="120"/>
              <w:rPr>
                <w:rFonts w:cs="Arial"/>
                <w:szCs w:val="24"/>
              </w:rPr>
            </w:pPr>
            <w:r>
              <w:rPr>
                <w:rFonts w:cs="Arial"/>
                <w:szCs w:val="24"/>
              </w:rPr>
              <w:t>Summarise topics covered</w:t>
            </w:r>
          </w:p>
        </w:tc>
        <w:tc>
          <w:tcPr>
            <w:tcW w:w="4341" w:type="dxa"/>
            <w:shd w:val="clear" w:color="auto" w:fill="EAF1DD" w:themeFill="accent3" w:themeFillTint="33"/>
          </w:tcPr>
          <w:p w:rsidR="00AB1326" w:rsidRDefault="00AB1326" w:rsidP="00AB1326">
            <w:pPr>
              <w:spacing w:before="120" w:after="120"/>
              <w:rPr>
                <w:rFonts w:cs="Arial"/>
                <w:szCs w:val="24"/>
              </w:rPr>
            </w:pPr>
            <w:r>
              <w:rPr>
                <w:rFonts w:cs="Arial"/>
                <w:szCs w:val="24"/>
              </w:rPr>
              <w:t>Give learners the chance to recognise a shift in topic</w:t>
            </w:r>
          </w:p>
        </w:tc>
        <w:tc>
          <w:tcPr>
            <w:tcW w:w="1543" w:type="dxa"/>
            <w:shd w:val="clear" w:color="auto" w:fill="EAF1DD" w:themeFill="accent3" w:themeFillTint="33"/>
          </w:tcPr>
          <w:p w:rsidR="00AB1326" w:rsidRDefault="00AB1326" w:rsidP="00AB1326">
            <w:pPr>
              <w:spacing w:before="120" w:after="120"/>
              <w:rPr>
                <w:rFonts w:cs="Arial"/>
                <w:szCs w:val="24"/>
              </w:rPr>
            </w:pPr>
          </w:p>
        </w:tc>
        <w:tc>
          <w:tcPr>
            <w:tcW w:w="1706" w:type="dxa"/>
            <w:shd w:val="clear" w:color="auto" w:fill="EAF1DD" w:themeFill="accent3" w:themeFillTint="33"/>
          </w:tcPr>
          <w:p w:rsidR="00AB1326" w:rsidRDefault="00AB1326" w:rsidP="00AB1326">
            <w:pPr>
              <w:spacing w:before="120" w:after="120"/>
              <w:rPr>
                <w:rFonts w:cs="Arial"/>
                <w:szCs w:val="24"/>
              </w:rPr>
            </w:pPr>
            <w:r>
              <w:rPr>
                <w:rFonts w:cs="Arial"/>
                <w:szCs w:val="24"/>
              </w:rPr>
              <w:t>Whole group</w:t>
            </w:r>
          </w:p>
        </w:tc>
        <w:tc>
          <w:tcPr>
            <w:tcW w:w="1961" w:type="dxa"/>
            <w:shd w:val="clear" w:color="auto" w:fill="EAF1DD" w:themeFill="accent3" w:themeFillTint="33"/>
          </w:tcPr>
          <w:p w:rsidR="00AB1326" w:rsidRDefault="00AB1326" w:rsidP="00AB1326">
            <w:pPr>
              <w:spacing w:before="120" w:after="120"/>
              <w:rPr>
                <w:rFonts w:cs="Arial"/>
                <w:szCs w:val="24"/>
              </w:rPr>
            </w:pPr>
            <w:r>
              <w:rPr>
                <w:rFonts w:cs="Arial"/>
                <w:szCs w:val="24"/>
              </w:rPr>
              <w:t>PPT 34</w:t>
            </w:r>
          </w:p>
        </w:tc>
      </w:tr>
      <w:tr w:rsidR="00B524C6" w:rsidRPr="006D00B1" w:rsidTr="006C476B">
        <w:trPr>
          <w:cantSplit/>
          <w:trHeight w:val="297"/>
        </w:trPr>
        <w:tc>
          <w:tcPr>
            <w:tcW w:w="1471" w:type="dxa"/>
          </w:tcPr>
          <w:p w:rsidR="00B524C6" w:rsidRDefault="00D628C9" w:rsidP="00AB1326">
            <w:pPr>
              <w:spacing w:before="120" w:after="120"/>
              <w:rPr>
                <w:rFonts w:cs="Arial"/>
                <w:szCs w:val="24"/>
              </w:rPr>
            </w:pPr>
            <w:r>
              <w:rPr>
                <w:rFonts w:cs="Arial"/>
                <w:szCs w:val="24"/>
              </w:rPr>
              <w:t>1</w:t>
            </w:r>
            <w:r w:rsidR="00AB1326">
              <w:rPr>
                <w:rFonts w:cs="Arial"/>
                <w:szCs w:val="24"/>
              </w:rPr>
              <w:t>0</w:t>
            </w:r>
          </w:p>
        </w:tc>
        <w:tc>
          <w:tcPr>
            <w:tcW w:w="3060" w:type="dxa"/>
          </w:tcPr>
          <w:p w:rsidR="00B524C6" w:rsidRPr="00B11249" w:rsidRDefault="00AB1326" w:rsidP="00EE0422">
            <w:pPr>
              <w:spacing w:before="120" w:after="120"/>
              <w:rPr>
                <w:rFonts w:cs="Arial"/>
                <w:szCs w:val="24"/>
              </w:rPr>
            </w:pPr>
            <w:r>
              <w:rPr>
                <w:rFonts w:cs="Arial"/>
                <w:szCs w:val="24"/>
              </w:rPr>
              <w:t>Before the next workshop</w:t>
            </w:r>
          </w:p>
        </w:tc>
        <w:tc>
          <w:tcPr>
            <w:tcW w:w="4341" w:type="dxa"/>
          </w:tcPr>
          <w:p w:rsidR="00AB1326" w:rsidRDefault="00AB1326" w:rsidP="00AB1326">
            <w:pPr>
              <w:spacing w:before="120" w:after="120"/>
              <w:rPr>
                <w:rFonts w:cs="Arial"/>
                <w:szCs w:val="24"/>
              </w:rPr>
            </w:pPr>
            <w:r>
              <w:rPr>
                <w:rFonts w:cs="Arial"/>
                <w:szCs w:val="24"/>
              </w:rPr>
              <w:t>Learners understand expectation before next workshop</w:t>
            </w:r>
          </w:p>
          <w:p w:rsidR="00AB1326" w:rsidRPr="00AB1326" w:rsidRDefault="00AB1326" w:rsidP="00AB1326">
            <w:pPr>
              <w:pStyle w:val="ListParagraph"/>
              <w:numPr>
                <w:ilvl w:val="0"/>
                <w:numId w:val="32"/>
              </w:numPr>
              <w:spacing w:before="120" w:after="120"/>
              <w:ind w:left="459"/>
              <w:rPr>
                <w:rFonts w:cs="Arial"/>
                <w:szCs w:val="24"/>
              </w:rPr>
            </w:pPr>
            <w:r w:rsidRPr="00AB1326">
              <w:rPr>
                <w:rFonts w:cs="Arial"/>
                <w:szCs w:val="24"/>
              </w:rPr>
              <w:t>Call trainer if you need any assistance</w:t>
            </w:r>
          </w:p>
          <w:p w:rsidR="00AB1326" w:rsidRPr="00AB1326" w:rsidRDefault="00AB1326" w:rsidP="00AB1326">
            <w:pPr>
              <w:pStyle w:val="ListParagraph"/>
              <w:numPr>
                <w:ilvl w:val="0"/>
                <w:numId w:val="32"/>
              </w:numPr>
              <w:spacing w:before="120" w:after="120"/>
              <w:ind w:left="459"/>
              <w:rPr>
                <w:rFonts w:cs="Arial"/>
                <w:szCs w:val="24"/>
              </w:rPr>
            </w:pPr>
            <w:r w:rsidRPr="00AB1326">
              <w:rPr>
                <w:rFonts w:cs="Arial"/>
                <w:szCs w:val="24"/>
              </w:rPr>
              <w:t xml:space="preserve">Run a Toolkit session </w:t>
            </w:r>
          </w:p>
          <w:p w:rsidR="00AB1326" w:rsidRPr="00AB1326" w:rsidRDefault="00AB1326" w:rsidP="00AB1326">
            <w:pPr>
              <w:pStyle w:val="ListParagraph"/>
              <w:numPr>
                <w:ilvl w:val="0"/>
                <w:numId w:val="32"/>
              </w:numPr>
              <w:spacing w:before="120" w:after="120"/>
              <w:ind w:left="459"/>
              <w:rPr>
                <w:rFonts w:cs="Arial"/>
                <w:szCs w:val="24"/>
              </w:rPr>
            </w:pPr>
            <w:r w:rsidRPr="00AB1326">
              <w:rPr>
                <w:rFonts w:cs="Arial"/>
                <w:szCs w:val="24"/>
              </w:rPr>
              <w:t>Next session bring completed:</w:t>
            </w:r>
          </w:p>
          <w:p w:rsidR="00AB1326" w:rsidRPr="00AB1326" w:rsidRDefault="00AB1326" w:rsidP="00AB1326">
            <w:pPr>
              <w:numPr>
                <w:ilvl w:val="0"/>
                <w:numId w:val="30"/>
              </w:numPr>
              <w:tabs>
                <w:tab w:val="clear" w:pos="720"/>
              </w:tabs>
              <w:ind w:left="453" w:hanging="357"/>
              <w:rPr>
                <w:rFonts w:cs="Arial"/>
                <w:szCs w:val="24"/>
              </w:rPr>
            </w:pPr>
            <w:r w:rsidRPr="00AB1326">
              <w:rPr>
                <w:rFonts w:cs="Arial"/>
                <w:szCs w:val="24"/>
              </w:rPr>
              <w:t>Issue (p 27)</w:t>
            </w:r>
          </w:p>
          <w:p w:rsidR="00AB1326" w:rsidRPr="00AB1326" w:rsidRDefault="00AB1326" w:rsidP="00AB1326">
            <w:pPr>
              <w:numPr>
                <w:ilvl w:val="0"/>
                <w:numId w:val="30"/>
              </w:numPr>
              <w:tabs>
                <w:tab w:val="clear" w:pos="720"/>
              </w:tabs>
              <w:ind w:left="453" w:hanging="357"/>
              <w:rPr>
                <w:rFonts w:cs="Arial"/>
                <w:szCs w:val="24"/>
              </w:rPr>
            </w:pPr>
            <w:r w:rsidRPr="00AB1326">
              <w:rPr>
                <w:rFonts w:cs="Arial"/>
                <w:szCs w:val="24"/>
              </w:rPr>
              <w:t>Learner feedback summary (p 29)</w:t>
            </w:r>
          </w:p>
          <w:p w:rsidR="00AB1326" w:rsidRPr="00AB1326" w:rsidRDefault="00AB1326" w:rsidP="00AB1326">
            <w:pPr>
              <w:numPr>
                <w:ilvl w:val="0"/>
                <w:numId w:val="30"/>
              </w:numPr>
              <w:tabs>
                <w:tab w:val="clear" w:pos="720"/>
              </w:tabs>
              <w:ind w:left="453" w:hanging="357"/>
              <w:rPr>
                <w:rFonts w:cs="Arial"/>
                <w:szCs w:val="24"/>
              </w:rPr>
            </w:pPr>
            <w:r w:rsidRPr="00AB1326">
              <w:rPr>
                <w:rFonts w:cs="Arial"/>
                <w:szCs w:val="24"/>
              </w:rPr>
              <w:t>Self-reflection (p 30)</w:t>
            </w:r>
          </w:p>
          <w:p w:rsidR="00AB1326" w:rsidRPr="00AB1326" w:rsidRDefault="00AB1326" w:rsidP="00AB1326">
            <w:pPr>
              <w:numPr>
                <w:ilvl w:val="0"/>
                <w:numId w:val="30"/>
              </w:numPr>
              <w:tabs>
                <w:tab w:val="clear" w:pos="720"/>
              </w:tabs>
              <w:ind w:left="453" w:hanging="357"/>
              <w:rPr>
                <w:rFonts w:cs="Arial"/>
                <w:szCs w:val="24"/>
              </w:rPr>
            </w:pPr>
            <w:r w:rsidRPr="00AB1326">
              <w:rPr>
                <w:rFonts w:cs="Arial"/>
                <w:szCs w:val="24"/>
              </w:rPr>
              <w:t>Workplace supervisor feedback (p 31)</w:t>
            </w:r>
          </w:p>
          <w:p w:rsidR="00B524C6" w:rsidRPr="006921C5" w:rsidRDefault="00AB1326" w:rsidP="00044572">
            <w:pPr>
              <w:spacing w:before="120" w:after="120"/>
              <w:rPr>
                <w:rStyle w:val="Strong"/>
              </w:rPr>
            </w:pPr>
            <w:r w:rsidRPr="006921C5">
              <w:rPr>
                <w:rStyle w:val="Strong"/>
              </w:rPr>
              <w:t xml:space="preserve">Day 2 – </w:t>
            </w:r>
            <w:r w:rsidR="00270292" w:rsidRPr="006921C5">
              <w:rPr>
                <w:rStyle w:val="Strong"/>
              </w:rPr>
              <w:t>GIVE DATE, VENUE &amp; TIME</w:t>
            </w:r>
          </w:p>
        </w:tc>
        <w:tc>
          <w:tcPr>
            <w:tcW w:w="1543" w:type="dxa"/>
          </w:tcPr>
          <w:p w:rsidR="00B524C6" w:rsidRPr="006D00B1" w:rsidRDefault="00B524C6" w:rsidP="00EE0422">
            <w:pPr>
              <w:spacing w:before="120" w:after="120"/>
              <w:rPr>
                <w:rFonts w:cs="Arial"/>
                <w:szCs w:val="24"/>
              </w:rPr>
            </w:pPr>
            <w:r>
              <w:rPr>
                <w:rFonts w:cs="Arial"/>
                <w:szCs w:val="24"/>
              </w:rPr>
              <w:t>Discussion</w:t>
            </w:r>
          </w:p>
        </w:tc>
        <w:tc>
          <w:tcPr>
            <w:tcW w:w="1706" w:type="dxa"/>
          </w:tcPr>
          <w:p w:rsidR="00B524C6" w:rsidRPr="006D00B1" w:rsidRDefault="00B524C6" w:rsidP="00EE0422">
            <w:pPr>
              <w:spacing w:before="120" w:after="120"/>
              <w:rPr>
                <w:rFonts w:cs="Arial"/>
                <w:szCs w:val="24"/>
              </w:rPr>
            </w:pPr>
            <w:r>
              <w:rPr>
                <w:rFonts w:cs="Arial"/>
                <w:szCs w:val="24"/>
              </w:rPr>
              <w:t>Whole group</w:t>
            </w:r>
          </w:p>
        </w:tc>
        <w:tc>
          <w:tcPr>
            <w:tcW w:w="1961" w:type="dxa"/>
          </w:tcPr>
          <w:p w:rsidR="00B524C6" w:rsidRDefault="002D1BE3" w:rsidP="00AB1326">
            <w:pPr>
              <w:spacing w:before="120" w:after="120"/>
              <w:rPr>
                <w:rFonts w:cs="Arial"/>
                <w:szCs w:val="24"/>
              </w:rPr>
            </w:pPr>
            <w:r>
              <w:rPr>
                <w:rFonts w:cs="Arial"/>
                <w:szCs w:val="24"/>
              </w:rPr>
              <w:t xml:space="preserve">PPT </w:t>
            </w:r>
            <w:r w:rsidR="00AB1326">
              <w:rPr>
                <w:rFonts w:cs="Arial"/>
                <w:szCs w:val="24"/>
              </w:rPr>
              <w:t>35-26</w:t>
            </w:r>
          </w:p>
          <w:p w:rsidR="00AB1326" w:rsidRPr="006D00B1" w:rsidRDefault="00AB1326" w:rsidP="00AB1326">
            <w:pPr>
              <w:spacing w:before="120" w:after="120"/>
              <w:rPr>
                <w:rFonts w:cs="Arial"/>
                <w:szCs w:val="24"/>
              </w:rPr>
            </w:pPr>
            <w:r>
              <w:rPr>
                <w:rFonts w:cs="Arial"/>
                <w:szCs w:val="24"/>
              </w:rPr>
              <w:t>WBK p 32</w:t>
            </w:r>
          </w:p>
        </w:tc>
      </w:tr>
    </w:tbl>
    <w:p w:rsidR="00903845" w:rsidRPr="00996C74" w:rsidRDefault="00903845" w:rsidP="00996C74"/>
    <w:sectPr w:rsidR="00903845" w:rsidRPr="00996C74" w:rsidSect="00044572">
      <w:headerReference w:type="default" r:id="rId14"/>
      <w:footerReference w:type="default" r:id="rId15"/>
      <w:pgSz w:w="16838" w:h="11906" w:orient="landscape"/>
      <w:pgMar w:top="851" w:right="1440" w:bottom="709" w:left="1440"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3E" w:rsidRDefault="0096283E" w:rsidP="00EE0422">
      <w:pPr>
        <w:spacing w:after="0" w:line="240" w:lineRule="auto"/>
      </w:pPr>
      <w:r>
        <w:separator/>
      </w:r>
    </w:p>
  </w:endnote>
  <w:endnote w:type="continuationSeparator" w:id="0">
    <w:p w:rsidR="0096283E" w:rsidRDefault="0096283E" w:rsidP="00EE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72" w:rsidRDefault="006921C5" w:rsidP="006921C5">
    <w:pPr>
      <w:jc w:val="center"/>
    </w:pPr>
    <w:r w:rsidRPr="006921C5">
      <w:rPr>
        <w:sz w:val="22"/>
      </w:rPr>
      <w:fldChar w:fldCharType="begin"/>
    </w:r>
    <w:r w:rsidRPr="006921C5">
      <w:instrText xml:space="preserve"> PAGE    \* MERGEFORMAT </w:instrText>
    </w:r>
    <w:r w:rsidRPr="006921C5">
      <w:rPr>
        <w:sz w:val="22"/>
      </w:rPr>
      <w:fldChar w:fldCharType="separate"/>
    </w:r>
    <w:r w:rsidR="004D7152" w:rsidRPr="004D7152">
      <w:rPr>
        <w:rStyle w:val="PageNumber"/>
        <w:b/>
        <w:bCs/>
        <w:noProof/>
        <w:szCs w:val="24"/>
      </w:rPr>
      <w:t>2</w:t>
    </w:r>
    <w:r w:rsidRPr="006921C5">
      <w:rPr>
        <w:rStyle w:val="PageNumber"/>
        <w:b/>
        <w:bCs/>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3E" w:rsidRPr="00E34768" w:rsidRDefault="006921C5" w:rsidP="006921C5">
    <w:pPr>
      <w:jc w:val="center"/>
    </w:pPr>
    <w:r w:rsidRPr="006921C5">
      <w:fldChar w:fldCharType="begin"/>
    </w:r>
    <w:r w:rsidRPr="006921C5">
      <w:rPr>
        <w:szCs w:val="24"/>
      </w:rPr>
      <w:instrText xml:space="preserve"> PAGE    \* MERGEFORMAT </w:instrText>
    </w:r>
    <w:r w:rsidRPr="006921C5">
      <w:fldChar w:fldCharType="separate"/>
    </w:r>
    <w:r w:rsidR="004D7152" w:rsidRPr="004D7152">
      <w:rPr>
        <w:rStyle w:val="PageNumber"/>
        <w:b/>
        <w:bCs/>
        <w:noProof/>
      </w:rPr>
      <w:t>7</w:t>
    </w:r>
    <w:r w:rsidRPr="006921C5">
      <w:rPr>
        <w:rStyle w:val="PageNumber"/>
        <w:b/>
        <w:bCs/>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3E" w:rsidRDefault="0096283E" w:rsidP="00EE0422">
      <w:pPr>
        <w:spacing w:after="0" w:line="240" w:lineRule="auto"/>
      </w:pPr>
      <w:r>
        <w:separator/>
      </w:r>
    </w:p>
  </w:footnote>
  <w:footnote w:type="continuationSeparator" w:id="0">
    <w:p w:rsidR="0096283E" w:rsidRDefault="0096283E" w:rsidP="00EE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3E" w:rsidRPr="006921C5" w:rsidRDefault="00962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3E" w:rsidRDefault="00962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D8F"/>
    <w:multiLevelType w:val="hybridMultilevel"/>
    <w:tmpl w:val="3D8EBD44"/>
    <w:lvl w:ilvl="0" w:tplc="82D0F3D2">
      <w:start w:val="3"/>
      <w:numFmt w:val="decimal"/>
      <w:lvlText w:val="%1."/>
      <w:lvlJc w:val="left"/>
      <w:pPr>
        <w:tabs>
          <w:tab w:val="num" w:pos="720"/>
        </w:tabs>
        <w:ind w:left="720" w:hanging="360"/>
      </w:pPr>
    </w:lvl>
    <w:lvl w:ilvl="1" w:tplc="4BE615C0" w:tentative="1">
      <w:start w:val="1"/>
      <w:numFmt w:val="decimal"/>
      <w:lvlText w:val="%2."/>
      <w:lvlJc w:val="left"/>
      <w:pPr>
        <w:tabs>
          <w:tab w:val="num" w:pos="1440"/>
        </w:tabs>
        <w:ind w:left="1440" w:hanging="360"/>
      </w:pPr>
    </w:lvl>
    <w:lvl w:ilvl="2" w:tplc="B912569C" w:tentative="1">
      <w:start w:val="1"/>
      <w:numFmt w:val="decimal"/>
      <w:lvlText w:val="%3."/>
      <w:lvlJc w:val="left"/>
      <w:pPr>
        <w:tabs>
          <w:tab w:val="num" w:pos="2160"/>
        </w:tabs>
        <w:ind w:left="2160" w:hanging="360"/>
      </w:pPr>
    </w:lvl>
    <w:lvl w:ilvl="3" w:tplc="2DDA7F6C" w:tentative="1">
      <w:start w:val="1"/>
      <w:numFmt w:val="decimal"/>
      <w:lvlText w:val="%4."/>
      <w:lvlJc w:val="left"/>
      <w:pPr>
        <w:tabs>
          <w:tab w:val="num" w:pos="2880"/>
        </w:tabs>
        <w:ind w:left="2880" w:hanging="360"/>
      </w:pPr>
    </w:lvl>
    <w:lvl w:ilvl="4" w:tplc="DF58B98A" w:tentative="1">
      <w:start w:val="1"/>
      <w:numFmt w:val="decimal"/>
      <w:lvlText w:val="%5."/>
      <w:lvlJc w:val="left"/>
      <w:pPr>
        <w:tabs>
          <w:tab w:val="num" w:pos="3600"/>
        </w:tabs>
        <w:ind w:left="3600" w:hanging="360"/>
      </w:pPr>
    </w:lvl>
    <w:lvl w:ilvl="5" w:tplc="6750DFBE" w:tentative="1">
      <w:start w:val="1"/>
      <w:numFmt w:val="decimal"/>
      <w:lvlText w:val="%6."/>
      <w:lvlJc w:val="left"/>
      <w:pPr>
        <w:tabs>
          <w:tab w:val="num" w:pos="4320"/>
        </w:tabs>
        <w:ind w:left="4320" w:hanging="360"/>
      </w:pPr>
    </w:lvl>
    <w:lvl w:ilvl="6" w:tplc="3B7A0B9A" w:tentative="1">
      <w:start w:val="1"/>
      <w:numFmt w:val="decimal"/>
      <w:lvlText w:val="%7."/>
      <w:lvlJc w:val="left"/>
      <w:pPr>
        <w:tabs>
          <w:tab w:val="num" w:pos="5040"/>
        </w:tabs>
        <w:ind w:left="5040" w:hanging="360"/>
      </w:pPr>
    </w:lvl>
    <w:lvl w:ilvl="7" w:tplc="59326798" w:tentative="1">
      <w:start w:val="1"/>
      <w:numFmt w:val="decimal"/>
      <w:lvlText w:val="%8."/>
      <w:lvlJc w:val="left"/>
      <w:pPr>
        <w:tabs>
          <w:tab w:val="num" w:pos="5760"/>
        </w:tabs>
        <w:ind w:left="5760" w:hanging="360"/>
      </w:pPr>
    </w:lvl>
    <w:lvl w:ilvl="8" w:tplc="B3C40F3C" w:tentative="1">
      <w:start w:val="1"/>
      <w:numFmt w:val="decimal"/>
      <w:lvlText w:val="%9."/>
      <w:lvlJc w:val="left"/>
      <w:pPr>
        <w:tabs>
          <w:tab w:val="num" w:pos="6480"/>
        </w:tabs>
        <w:ind w:left="6480" w:hanging="360"/>
      </w:pPr>
    </w:lvl>
  </w:abstractNum>
  <w:abstractNum w:abstractNumId="1">
    <w:nsid w:val="07434FBE"/>
    <w:multiLevelType w:val="hybridMultilevel"/>
    <w:tmpl w:val="25B85A34"/>
    <w:lvl w:ilvl="0" w:tplc="188E747A">
      <w:start w:val="1"/>
      <w:numFmt w:val="bullet"/>
      <w:pStyle w:val="Dotlist"/>
      <w:lvlText w:val="•"/>
      <w:lvlJc w:val="left"/>
      <w:pPr>
        <w:tabs>
          <w:tab w:val="num" w:pos="720"/>
        </w:tabs>
        <w:ind w:left="720" w:hanging="360"/>
      </w:pPr>
      <w:rPr>
        <w:rFonts w:ascii="Times New Roman" w:hAnsi="Times New Roman" w:hint="default"/>
      </w:rPr>
    </w:lvl>
    <w:lvl w:ilvl="1" w:tplc="AC3042F0" w:tentative="1">
      <w:start w:val="1"/>
      <w:numFmt w:val="bullet"/>
      <w:lvlText w:val="•"/>
      <w:lvlJc w:val="left"/>
      <w:pPr>
        <w:tabs>
          <w:tab w:val="num" w:pos="1440"/>
        </w:tabs>
        <w:ind w:left="1440" w:hanging="360"/>
      </w:pPr>
      <w:rPr>
        <w:rFonts w:ascii="Times New Roman" w:hAnsi="Times New Roman" w:hint="default"/>
      </w:rPr>
    </w:lvl>
    <w:lvl w:ilvl="2" w:tplc="67D831F6" w:tentative="1">
      <w:start w:val="1"/>
      <w:numFmt w:val="bullet"/>
      <w:lvlText w:val="•"/>
      <w:lvlJc w:val="left"/>
      <w:pPr>
        <w:tabs>
          <w:tab w:val="num" w:pos="2160"/>
        </w:tabs>
        <w:ind w:left="2160" w:hanging="360"/>
      </w:pPr>
      <w:rPr>
        <w:rFonts w:ascii="Times New Roman" w:hAnsi="Times New Roman" w:hint="default"/>
      </w:rPr>
    </w:lvl>
    <w:lvl w:ilvl="3" w:tplc="F9C6DD2E" w:tentative="1">
      <w:start w:val="1"/>
      <w:numFmt w:val="bullet"/>
      <w:lvlText w:val="•"/>
      <w:lvlJc w:val="left"/>
      <w:pPr>
        <w:tabs>
          <w:tab w:val="num" w:pos="2880"/>
        </w:tabs>
        <w:ind w:left="2880" w:hanging="360"/>
      </w:pPr>
      <w:rPr>
        <w:rFonts w:ascii="Times New Roman" w:hAnsi="Times New Roman" w:hint="default"/>
      </w:rPr>
    </w:lvl>
    <w:lvl w:ilvl="4" w:tplc="DE44533E" w:tentative="1">
      <w:start w:val="1"/>
      <w:numFmt w:val="bullet"/>
      <w:lvlText w:val="•"/>
      <w:lvlJc w:val="left"/>
      <w:pPr>
        <w:tabs>
          <w:tab w:val="num" w:pos="3600"/>
        </w:tabs>
        <w:ind w:left="3600" w:hanging="360"/>
      </w:pPr>
      <w:rPr>
        <w:rFonts w:ascii="Times New Roman" w:hAnsi="Times New Roman" w:hint="default"/>
      </w:rPr>
    </w:lvl>
    <w:lvl w:ilvl="5" w:tplc="E34EB93E" w:tentative="1">
      <w:start w:val="1"/>
      <w:numFmt w:val="bullet"/>
      <w:lvlText w:val="•"/>
      <w:lvlJc w:val="left"/>
      <w:pPr>
        <w:tabs>
          <w:tab w:val="num" w:pos="4320"/>
        </w:tabs>
        <w:ind w:left="4320" w:hanging="360"/>
      </w:pPr>
      <w:rPr>
        <w:rFonts w:ascii="Times New Roman" w:hAnsi="Times New Roman" w:hint="default"/>
      </w:rPr>
    </w:lvl>
    <w:lvl w:ilvl="6" w:tplc="35B03212" w:tentative="1">
      <w:start w:val="1"/>
      <w:numFmt w:val="bullet"/>
      <w:lvlText w:val="•"/>
      <w:lvlJc w:val="left"/>
      <w:pPr>
        <w:tabs>
          <w:tab w:val="num" w:pos="5040"/>
        </w:tabs>
        <w:ind w:left="5040" w:hanging="360"/>
      </w:pPr>
      <w:rPr>
        <w:rFonts w:ascii="Times New Roman" w:hAnsi="Times New Roman" w:hint="default"/>
      </w:rPr>
    </w:lvl>
    <w:lvl w:ilvl="7" w:tplc="3CD2A018" w:tentative="1">
      <w:start w:val="1"/>
      <w:numFmt w:val="bullet"/>
      <w:lvlText w:val="•"/>
      <w:lvlJc w:val="left"/>
      <w:pPr>
        <w:tabs>
          <w:tab w:val="num" w:pos="5760"/>
        </w:tabs>
        <w:ind w:left="5760" w:hanging="360"/>
      </w:pPr>
      <w:rPr>
        <w:rFonts w:ascii="Times New Roman" w:hAnsi="Times New Roman" w:hint="default"/>
      </w:rPr>
    </w:lvl>
    <w:lvl w:ilvl="8" w:tplc="579C56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7F1483"/>
    <w:multiLevelType w:val="hybridMultilevel"/>
    <w:tmpl w:val="54D60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581B11"/>
    <w:multiLevelType w:val="hybridMultilevel"/>
    <w:tmpl w:val="1F7C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C54B1D"/>
    <w:multiLevelType w:val="hybridMultilevel"/>
    <w:tmpl w:val="CB94A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EAA0F13"/>
    <w:multiLevelType w:val="hybridMultilevel"/>
    <w:tmpl w:val="E5EC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E07FD5"/>
    <w:multiLevelType w:val="hybridMultilevel"/>
    <w:tmpl w:val="B0FE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E7C87"/>
    <w:multiLevelType w:val="hybridMultilevel"/>
    <w:tmpl w:val="238A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14B7851"/>
    <w:multiLevelType w:val="hybridMultilevel"/>
    <w:tmpl w:val="118C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357A69"/>
    <w:multiLevelType w:val="hybridMultilevel"/>
    <w:tmpl w:val="B42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457BF3"/>
    <w:multiLevelType w:val="hybridMultilevel"/>
    <w:tmpl w:val="CFEA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0969C7"/>
    <w:multiLevelType w:val="hybridMultilevel"/>
    <w:tmpl w:val="AE16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9531B5"/>
    <w:multiLevelType w:val="hybridMultilevel"/>
    <w:tmpl w:val="60A6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447C03"/>
    <w:multiLevelType w:val="hybridMultilevel"/>
    <w:tmpl w:val="884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E4179A"/>
    <w:multiLevelType w:val="hybridMultilevel"/>
    <w:tmpl w:val="398AE7D4"/>
    <w:lvl w:ilvl="0" w:tplc="72FCBE40">
      <w:start w:val="1"/>
      <w:numFmt w:val="decimal"/>
      <w:lvlText w:val="%1."/>
      <w:lvlJc w:val="left"/>
      <w:pPr>
        <w:tabs>
          <w:tab w:val="num" w:pos="720"/>
        </w:tabs>
        <w:ind w:left="720" w:hanging="360"/>
      </w:pPr>
    </w:lvl>
    <w:lvl w:ilvl="1" w:tplc="223A654A" w:tentative="1">
      <w:start w:val="1"/>
      <w:numFmt w:val="decimal"/>
      <w:lvlText w:val="%2."/>
      <w:lvlJc w:val="left"/>
      <w:pPr>
        <w:tabs>
          <w:tab w:val="num" w:pos="1440"/>
        </w:tabs>
        <w:ind w:left="1440" w:hanging="360"/>
      </w:pPr>
    </w:lvl>
    <w:lvl w:ilvl="2" w:tplc="3990B8A8" w:tentative="1">
      <w:start w:val="1"/>
      <w:numFmt w:val="decimal"/>
      <w:lvlText w:val="%3."/>
      <w:lvlJc w:val="left"/>
      <w:pPr>
        <w:tabs>
          <w:tab w:val="num" w:pos="2160"/>
        </w:tabs>
        <w:ind w:left="2160" w:hanging="360"/>
      </w:pPr>
    </w:lvl>
    <w:lvl w:ilvl="3" w:tplc="9BC6A98E" w:tentative="1">
      <w:start w:val="1"/>
      <w:numFmt w:val="decimal"/>
      <w:lvlText w:val="%4."/>
      <w:lvlJc w:val="left"/>
      <w:pPr>
        <w:tabs>
          <w:tab w:val="num" w:pos="2880"/>
        </w:tabs>
        <w:ind w:left="2880" w:hanging="360"/>
      </w:pPr>
    </w:lvl>
    <w:lvl w:ilvl="4" w:tplc="530AFBDA" w:tentative="1">
      <w:start w:val="1"/>
      <w:numFmt w:val="decimal"/>
      <w:lvlText w:val="%5."/>
      <w:lvlJc w:val="left"/>
      <w:pPr>
        <w:tabs>
          <w:tab w:val="num" w:pos="3600"/>
        </w:tabs>
        <w:ind w:left="3600" w:hanging="360"/>
      </w:pPr>
    </w:lvl>
    <w:lvl w:ilvl="5" w:tplc="7020F074" w:tentative="1">
      <w:start w:val="1"/>
      <w:numFmt w:val="decimal"/>
      <w:lvlText w:val="%6."/>
      <w:lvlJc w:val="left"/>
      <w:pPr>
        <w:tabs>
          <w:tab w:val="num" w:pos="4320"/>
        </w:tabs>
        <w:ind w:left="4320" w:hanging="360"/>
      </w:pPr>
    </w:lvl>
    <w:lvl w:ilvl="6" w:tplc="4FEEE3A6" w:tentative="1">
      <w:start w:val="1"/>
      <w:numFmt w:val="decimal"/>
      <w:lvlText w:val="%7."/>
      <w:lvlJc w:val="left"/>
      <w:pPr>
        <w:tabs>
          <w:tab w:val="num" w:pos="5040"/>
        </w:tabs>
        <w:ind w:left="5040" w:hanging="360"/>
      </w:pPr>
    </w:lvl>
    <w:lvl w:ilvl="7" w:tplc="1B5847A0" w:tentative="1">
      <w:start w:val="1"/>
      <w:numFmt w:val="decimal"/>
      <w:lvlText w:val="%8."/>
      <w:lvlJc w:val="left"/>
      <w:pPr>
        <w:tabs>
          <w:tab w:val="num" w:pos="5760"/>
        </w:tabs>
        <w:ind w:left="5760" w:hanging="360"/>
      </w:pPr>
    </w:lvl>
    <w:lvl w:ilvl="8" w:tplc="43301ED4" w:tentative="1">
      <w:start w:val="1"/>
      <w:numFmt w:val="decimal"/>
      <w:lvlText w:val="%9."/>
      <w:lvlJc w:val="left"/>
      <w:pPr>
        <w:tabs>
          <w:tab w:val="num" w:pos="6480"/>
        </w:tabs>
        <w:ind w:left="6480" w:hanging="360"/>
      </w:pPr>
    </w:lvl>
  </w:abstractNum>
  <w:abstractNum w:abstractNumId="15">
    <w:nsid w:val="3D4B2DF9"/>
    <w:multiLevelType w:val="hybridMultilevel"/>
    <w:tmpl w:val="A4A4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3E6157"/>
    <w:multiLevelType w:val="hybridMultilevel"/>
    <w:tmpl w:val="014C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3F3D33"/>
    <w:multiLevelType w:val="hybridMultilevel"/>
    <w:tmpl w:val="0106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205B8D"/>
    <w:multiLevelType w:val="hybridMultilevel"/>
    <w:tmpl w:val="F4A8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2A7F94"/>
    <w:multiLevelType w:val="hybridMultilevel"/>
    <w:tmpl w:val="4DA29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89D6C5E"/>
    <w:multiLevelType w:val="hybridMultilevel"/>
    <w:tmpl w:val="4DC635BE"/>
    <w:lvl w:ilvl="0" w:tplc="4C1A0532">
      <w:start w:val="1"/>
      <w:numFmt w:val="bullet"/>
      <w:lvlText w:val="•"/>
      <w:lvlJc w:val="left"/>
      <w:pPr>
        <w:tabs>
          <w:tab w:val="num" w:pos="720"/>
        </w:tabs>
        <w:ind w:left="720" w:hanging="360"/>
      </w:pPr>
      <w:rPr>
        <w:rFonts w:ascii="Times New Roman" w:hAnsi="Times New Roman" w:hint="default"/>
      </w:rPr>
    </w:lvl>
    <w:lvl w:ilvl="1" w:tplc="9FFAC3E2" w:tentative="1">
      <w:start w:val="1"/>
      <w:numFmt w:val="bullet"/>
      <w:lvlText w:val="•"/>
      <w:lvlJc w:val="left"/>
      <w:pPr>
        <w:tabs>
          <w:tab w:val="num" w:pos="1440"/>
        </w:tabs>
        <w:ind w:left="1440" w:hanging="360"/>
      </w:pPr>
      <w:rPr>
        <w:rFonts w:ascii="Times New Roman" w:hAnsi="Times New Roman" w:hint="default"/>
      </w:rPr>
    </w:lvl>
    <w:lvl w:ilvl="2" w:tplc="31DE61F0" w:tentative="1">
      <w:start w:val="1"/>
      <w:numFmt w:val="bullet"/>
      <w:lvlText w:val="•"/>
      <w:lvlJc w:val="left"/>
      <w:pPr>
        <w:tabs>
          <w:tab w:val="num" w:pos="2160"/>
        </w:tabs>
        <w:ind w:left="2160" w:hanging="360"/>
      </w:pPr>
      <w:rPr>
        <w:rFonts w:ascii="Times New Roman" w:hAnsi="Times New Roman" w:hint="default"/>
      </w:rPr>
    </w:lvl>
    <w:lvl w:ilvl="3" w:tplc="C234EC0E" w:tentative="1">
      <w:start w:val="1"/>
      <w:numFmt w:val="bullet"/>
      <w:lvlText w:val="•"/>
      <w:lvlJc w:val="left"/>
      <w:pPr>
        <w:tabs>
          <w:tab w:val="num" w:pos="2880"/>
        </w:tabs>
        <w:ind w:left="2880" w:hanging="360"/>
      </w:pPr>
      <w:rPr>
        <w:rFonts w:ascii="Times New Roman" w:hAnsi="Times New Roman" w:hint="default"/>
      </w:rPr>
    </w:lvl>
    <w:lvl w:ilvl="4" w:tplc="539E3130" w:tentative="1">
      <w:start w:val="1"/>
      <w:numFmt w:val="bullet"/>
      <w:lvlText w:val="•"/>
      <w:lvlJc w:val="left"/>
      <w:pPr>
        <w:tabs>
          <w:tab w:val="num" w:pos="3600"/>
        </w:tabs>
        <w:ind w:left="3600" w:hanging="360"/>
      </w:pPr>
      <w:rPr>
        <w:rFonts w:ascii="Times New Roman" w:hAnsi="Times New Roman" w:hint="default"/>
      </w:rPr>
    </w:lvl>
    <w:lvl w:ilvl="5" w:tplc="4ACE2F2E" w:tentative="1">
      <w:start w:val="1"/>
      <w:numFmt w:val="bullet"/>
      <w:lvlText w:val="•"/>
      <w:lvlJc w:val="left"/>
      <w:pPr>
        <w:tabs>
          <w:tab w:val="num" w:pos="4320"/>
        </w:tabs>
        <w:ind w:left="4320" w:hanging="360"/>
      </w:pPr>
      <w:rPr>
        <w:rFonts w:ascii="Times New Roman" w:hAnsi="Times New Roman" w:hint="default"/>
      </w:rPr>
    </w:lvl>
    <w:lvl w:ilvl="6" w:tplc="5E9A9C28" w:tentative="1">
      <w:start w:val="1"/>
      <w:numFmt w:val="bullet"/>
      <w:lvlText w:val="•"/>
      <w:lvlJc w:val="left"/>
      <w:pPr>
        <w:tabs>
          <w:tab w:val="num" w:pos="5040"/>
        </w:tabs>
        <w:ind w:left="5040" w:hanging="360"/>
      </w:pPr>
      <w:rPr>
        <w:rFonts w:ascii="Times New Roman" w:hAnsi="Times New Roman" w:hint="default"/>
      </w:rPr>
    </w:lvl>
    <w:lvl w:ilvl="7" w:tplc="260CE9E8" w:tentative="1">
      <w:start w:val="1"/>
      <w:numFmt w:val="bullet"/>
      <w:lvlText w:val="•"/>
      <w:lvlJc w:val="left"/>
      <w:pPr>
        <w:tabs>
          <w:tab w:val="num" w:pos="5760"/>
        </w:tabs>
        <w:ind w:left="5760" w:hanging="360"/>
      </w:pPr>
      <w:rPr>
        <w:rFonts w:ascii="Times New Roman" w:hAnsi="Times New Roman" w:hint="default"/>
      </w:rPr>
    </w:lvl>
    <w:lvl w:ilvl="8" w:tplc="0E6472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6D3D06"/>
    <w:multiLevelType w:val="hybridMultilevel"/>
    <w:tmpl w:val="207C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A253E"/>
    <w:multiLevelType w:val="hybridMultilevel"/>
    <w:tmpl w:val="03F4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376BE0"/>
    <w:multiLevelType w:val="hybridMultilevel"/>
    <w:tmpl w:val="62A2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753E09"/>
    <w:multiLevelType w:val="hybridMultilevel"/>
    <w:tmpl w:val="548A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4458F7"/>
    <w:multiLevelType w:val="hybridMultilevel"/>
    <w:tmpl w:val="6EAC4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B21E73"/>
    <w:multiLevelType w:val="hybridMultilevel"/>
    <w:tmpl w:val="BC64D3E6"/>
    <w:lvl w:ilvl="0" w:tplc="D9FE82E8">
      <w:start w:val="1"/>
      <w:numFmt w:val="bullet"/>
      <w:lvlText w:val="•"/>
      <w:lvlJc w:val="left"/>
      <w:pPr>
        <w:tabs>
          <w:tab w:val="num" w:pos="720"/>
        </w:tabs>
        <w:ind w:left="720" w:hanging="360"/>
      </w:pPr>
      <w:rPr>
        <w:rFonts w:ascii="Times New Roman" w:hAnsi="Times New Roman" w:hint="default"/>
      </w:rPr>
    </w:lvl>
    <w:lvl w:ilvl="1" w:tplc="7EEEED34" w:tentative="1">
      <w:start w:val="1"/>
      <w:numFmt w:val="bullet"/>
      <w:lvlText w:val="•"/>
      <w:lvlJc w:val="left"/>
      <w:pPr>
        <w:tabs>
          <w:tab w:val="num" w:pos="1440"/>
        </w:tabs>
        <w:ind w:left="1440" w:hanging="360"/>
      </w:pPr>
      <w:rPr>
        <w:rFonts w:ascii="Times New Roman" w:hAnsi="Times New Roman" w:hint="default"/>
      </w:rPr>
    </w:lvl>
    <w:lvl w:ilvl="2" w:tplc="92ECEFBE" w:tentative="1">
      <w:start w:val="1"/>
      <w:numFmt w:val="bullet"/>
      <w:lvlText w:val="•"/>
      <w:lvlJc w:val="left"/>
      <w:pPr>
        <w:tabs>
          <w:tab w:val="num" w:pos="2160"/>
        </w:tabs>
        <w:ind w:left="2160" w:hanging="360"/>
      </w:pPr>
      <w:rPr>
        <w:rFonts w:ascii="Times New Roman" w:hAnsi="Times New Roman" w:hint="default"/>
      </w:rPr>
    </w:lvl>
    <w:lvl w:ilvl="3" w:tplc="0F36DBE2" w:tentative="1">
      <w:start w:val="1"/>
      <w:numFmt w:val="bullet"/>
      <w:lvlText w:val="•"/>
      <w:lvlJc w:val="left"/>
      <w:pPr>
        <w:tabs>
          <w:tab w:val="num" w:pos="2880"/>
        </w:tabs>
        <w:ind w:left="2880" w:hanging="360"/>
      </w:pPr>
      <w:rPr>
        <w:rFonts w:ascii="Times New Roman" w:hAnsi="Times New Roman" w:hint="default"/>
      </w:rPr>
    </w:lvl>
    <w:lvl w:ilvl="4" w:tplc="F9AE2850" w:tentative="1">
      <w:start w:val="1"/>
      <w:numFmt w:val="bullet"/>
      <w:lvlText w:val="•"/>
      <w:lvlJc w:val="left"/>
      <w:pPr>
        <w:tabs>
          <w:tab w:val="num" w:pos="3600"/>
        </w:tabs>
        <w:ind w:left="3600" w:hanging="360"/>
      </w:pPr>
      <w:rPr>
        <w:rFonts w:ascii="Times New Roman" w:hAnsi="Times New Roman" w:hint="default"/>
      </w:rPr>
    </w:lvl>
    <w:lvl w:ilvl="5" w:tplc="F96E9312" w:tentative="1">
      <w:start w:val="1"/>
      <w:numFmt w:val="bullet"/>
      <w:lvlText w:val="•"/>
      <w:lvlJc w:val="left"/>
      <w:pPr>
        <w:tabs>
          <w:tab w:val="num" w:pos="4320"/>
        </w:tabs>
        <w:ind w:left="4320" w:hanging="360"/>
      </w:pPr>
      <w:rPr>
        <w:rFonts w:ascii="Times New Roman" w:hAnsi="Times New Roman" w:hint="default"/>
      </w:rPr>
    </w:lvl>
    <w:lvl w:ilvl="6" w:tplc="9C640E80" w:tentative="1">
      <w:start w:val="1"/>
      <w:numFmt w:val="bullet"/>
      <w:lvlText w:val="•"/>
      <w:lvlJc w:val="left"/>
      <w:pPr>
        <w:tabs>
          <w:tab w:val="num" w:pos="5040"/>
        </w:tabs>
        <w:ind w:left="5040" w:hanging="360"/>
      </w:pPr>
      <w:rPr>
        <w:rFonts w:ascii="Times New Roman" w:hAnsi="Times New Roman" w:hint="default"/>
      </w:rPr>
    </w:lvl>
    <w:lvl w:ilvl="7" w:tplc="BC1291EA" w:tentative="1">
      <w:start w:val="1"/>
      <w:numFmt w:val="bullet"/>
      <w:lvlText w:val="•"/>
      <w:lvlJc w:val="left"/>
      <w:pPr>
        <w:tabs>
          <w:tab w:val="num" w:pos="5760"/>
        </w:tabs>
        <w:ind w:left="5760" w:hanging="360"/>
      </w:pPr>
      <w:rPr>
        <w:rFonts w:ascii="Times New Roman" w:hAnsi="Times New Roman" w:hint="default"/>
      </w:rPr>
    </w:lvl>
    <w:lvl w:ilvl="8" w:tplc="3AFC1DB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56C01C4"/>
    <w:multiLevelType w:val="hybridMultilevel"/>
    <w:tmpl w:val="C2061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915E0B"/>
    <w:multiLevelType w:val="hybridMultilevel"/>
    <w:tmpl w:val="0CC4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1F0F9D"/>
    <w:multiLevelType w:val="hybridMultilevel"/>
    <w:tmpl w:val="510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11"/>
  </w:num>
  <w:num w:numId="5">
    <w:abstractNumId w:val="22"/>
  </w:num>
  <w:num w:numId="6">
    <w:abstractNumId w:val="20"/>
  </w:num>
  <w:num w:numId="7">
    <w:abstractNumId w:val="7"/>
  </w:num>
  <w:num w:numId="8">
    <w:abstractNumId w:val="4"/>
  </w:num>
  <w:num w:numId="9">
    <w:abstractNumId w:val="4"/>
  </w:num>
  <w:num w:numId="10">
    <w:abstractNumId w:val="29"/>
  </w:num>
  <w:num w:numId="11">
    <w:abstractNumId w:val="21"/>
  </w:num>
  <w:num w:numId="12">
    <w:abstractNumId w:val="23"/>
  </w:num>
  <w:num w:numId="13">
    <w:abstractNumId w:val="28"/>
  </w:num>
  <w:num w:numId="14">
    <w:abstractNumId w:val="19"/>
  </w:num>
  <w:num w:numId="15">
    <w:abstractNumId w:val="2"/>
  </w:num>
  <w:num w:numId="16">
    <w:abstractNumId w:val="6"/>
  </w:num>
  <w:num w:numId="17">
    <w:abstractNumId w:val="25"/>
  </w:num>
  <w:num w:numId="18">
    <w:abstractNumId w:val="12"/>
  </w:num>
  <w:num w:numId="19">
    <w:abstractNumId w:val="10"/>
  </w:num>
  <w:num w:numId="20">
    <w:abstractNumId w:val="16"/>
  </w:num>
  <w:num w:numId="21">
    <w:abstractNumId w:val="24"/>
  </w:num>
  <w:num w:numId="22">
    <w:abstractNumId w:val="17"/>
  </w:num>
  <w:num w:numId="23">
    <w:abstractNumId w:val="8"/>
  </w:num>
  <w:num w:numId="24">
    <w:abstractNumId w:val="13"/>
  </w:num>
  <w:num w:numId="25">
    <w:abstractNumId w:val="3"/>
  </w:num>
  <w:num w:numId="26">
    <w:abstractNumId w:val="1"/>
  </w:num>
  <w:num w:numId="27">
    <w:abstractNumId w:val="1"/>
  </w:num>
  <w:num w:numId="28">
    <w:abstractNumId w:val="9"/>
  </w:num>
  <w:num w:numId="29">
    <w:abstractNumId w:val="14"/>
  </w:num>
  <w:num w:numId="30">
    <w:abstractNumId w:val="26"/>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3"/>
    <w:rsid w:val="00005806"/>
    <w:rsid w:val="0002711D"/>
    <w:rsid w:val="00027631"/>
    <w:rsid w:val="00042E18"/>
    <w:rsid w:val="00044572"/>
    <w:rsid w:val="00044667"/>
    <w:rsid w:val="00053A90"/>
    <w:rsid w:val="0006038B"/>
    <w:rsid w:val="00077CFC"/>
    <w:rsid w:val="00085E67"/>
    <w:rsid w:val="000A559B"/>
    <w:rsid w:val="000B0339"/>
    <w:rsid w:val="000B649B"/>
    <w:rsid w:val="00100491"/>
    <w:rsid w:val="0010713F"/>
    <w:rsid w:val="001166B5"/>
    <w:rsid w:val="001448B8"/>
    <w:rsid w:val="001471AA"/>
    <w:rsid w:val="001761BA"/>
    <w:rsid w:val="00180D22"/>
    <w:rsid w:val="0018334C"/>
    <w:rsid w:val="001A1196"/>
    <w:rsid w:val="001C4D02"/>
    <w:rsid w:val="001C6DE4"/>
    <w:rsid w:val="001D4FD9"/>
    <w:rsid w:val="001F543A"/>
    <w:rsid w:val="001F716A"/>
    <w:rsid w:val="00207071"/>
    <w:rsid w:val="00241A08"/>
    <w:rsid w:val="002427D4"/>
    <w:rsid w:val="00257D10"/>
    <w:rsid w:val="002632D9"/>
    <w:rsid w:val="00270292"/>
    <w:rsid w:val="002734B6"/>
    <w:rsid w:val="00274A6A"/>
    <w:rsid w:val="002776B1"/>
    <w:rsid w:val="00282104"/>
    <w:rsid w:val="002858F8"/>
    <w:rsid w:val="00287B00"/>
    <w:rsid w:val="002955ED"/>
    <w:rsid w:val="00297ABA"/>
    <w:rsid w:val="002A482E"/>
    <w:rsid w:val="002A4DA6"/>
    <w:rsid w:val="002B7443"/>
    <w:rsid w:val="002D1BE3"/>
    <w:rsid w:val="002D4656"/>
    <w:rsid w:val="002E1188"/>
    <w:rsid w:val="002E31FD"/>
    <w:rsid w:val="002F2C24"/>
    <w:rsid w:val="00310106"/>
    <w:rsid w:val="00312ED9"/>
    <w:rsid w:val="00321226"/>
    <w:rsid w:val="00341A4A"/>
    <w:rsid w:val="00374F5F"/>
    <w:rsid w:val="003A6BFF"/>
    <w:rsid w:val="003B3366"/>
    <w:rsid w:val="003B5740"/>
    <w:rsid w:val="003D2D3F"/>
    <w:rsid w:val="003D3A05"/>
    <w:rsid w:val="003D755C"/>
    <w:rsid w:val="003F4D7F"/>
    <w:rsid w:val="00406469"/>
    <w:rsid w:val="0040731D"/>
    <w:rsid w:val="0041089E"/>
    <w:rsid w:val="00424E17"/>
    <w:rsid w:val="00465C3E"/>
    <w:rsid w:val="004737D3"/>
    <w:rsid w:val="00477E85"/>
    <w:rsid w:val="004819F1"/>
    <w:rsid w:val="004A5624"/>
    <w:rsid w:val="004B2297"/>
    <w:rsid w:val="004B591B"/>
    <w:rsid w:val="004D0453"/>
    <w:rsid w:val="004D7152"/>
    <w:rsid w:val="004E3979"/>
    <w:rsid w:val="004E6088"/>
    <w:rsid w:val="004F6311"/>
    <w:rsid w:val="005232AB"/>
    <w:rsid w:val="00542A87"/>
    <w:rsid w:val="00557DB6"/>
    <w:rsid w:val="005724BA"/>
    <w:rsid w:val="005A44BE"/>
    <w:rsid w:val="005A7AAD"/>
    <w:rsid w:val="005C1C75"/>
    <w:rsid w:val="005C43E6"/>
    <w:rsid w:val="005D4DA1"/>
    <w:rsid w:val="005D63CD"/>
    <w:rsid w:val="005E7413"/>
    <w:rsid w:val="005F12B9"/>
    <w:rsid w:val="005F30CD"/>
    <w:rsid w:val="00623E8A"/>
    <w:rsid w:val="00627037"/>
    <w:rsid w:val="00633CE0"/>
    <w:rsid w:val="00634DF1"/>
    <w:rsid w:val="0064055E"/>
    <w:rsid w:val="0065510D"/>
    <w:rsid w:val="00660124"/>
    <w:rsid w:val="00666405"/>
    <w:rsid w:val="006747DE"/>
    <w:rsid w:val="0068178E"/>
    <w:rsid w:val="00684855"/>
    <w:rsid w:val="00690AB8"/>
    <w:rsid w:val="006921C5"/>
    <w:rsid w:val="00695E96"/>
    <w:rsid w:val="006B143E"/>
    <w:rsid w:val="006B56E8"/>
    <w:rsid w:val="006B6DEC"/>
    <w:rsid w:val="006C476B"/>
    <w:rsid w:val="006D00B1"/>
    <w:rsid w:val="00702156"/>
    <w:rsid w:val="00711E37"/>
    <w:rsid w:val="00717A1F"/>
    <w:rsid w:val="00742CF1"/>
    <w:rsid w:val="007566BA"/>
    <w:rsid w:val="007575C4"/>
    <w:rsid w:val="0076636F"/>
    <w:rsid w:val="00776B7C"/>
    <w:rsid w:val="007A722E"/>
    <w:rsid w:val="007C52B0"/>
    <w:rsid w:val="007F4BE3"/>
    <w:rsid w:val="0080413F"/>
    <w:rsid w:val="00804197"/>
    <w:rsid w:val="00804A6C"/>
    <w:rsid w:val="00806356"/>
    <w:rsid w:val="0084269D"/>
    <w:rsid w:val="0084406F"/>
    <w:rsid w:val="008711B0"/>
    <w:rsid w:val="00874ED3"/>
    <w:rsid w:val="0087585B"/>
    <w:rsid w:val="00880BAB"/>
    <w:rsid w:val="0088166D"/>
    <w:rsid w:val="00886B80"/>
    <w:rsid w:val="008A28AD"/>
    <w:rsid w:val="008A466B"/>
    <w:rsid w:val="008B0280"/>
    <w:rsid w:val="008C056C"/>
    <w:rsid w:val="008D1E14"/>
    <w:rsid w:val="008D6F27"/>
    <w:rsid w:val="008E1361"/>
    <w:rsid w:val="008E3525"/>
    <w:rsid w:val="008F0281"/>
    <w:rsid w:val="00903845"/>
    <w:rsid w:val="00911CB1"/>
    <w:rsid w:val="009122D0"/>
    <w:rsid w:val="009135BB"/>
    <w:rsid w:val="00945895"/>
    <w:rsid w:val="00955999"/>
    <w:rsid w:val="0096020B"/>
    <w:rsid w:val="0096283E"/>
    <w:rsid w:val="00996C74"/>
    <w:rsid w:val="00997D51"/>
    <w:rsid w:val="009A4883"/>
    <w:rsid w:val="009B6913"/>
    <w:rsid w:val="009D50F4"/>
    <w:rsid w:val="009E4334"/>
    <w:rsid w:val="009E716C"/>
    <w:rsid w:val="009F0526"/>
    <w:rsid w:val="009F361C"/>
    <w:rsid w:val="009F459E"/>
    <w:rsid w:val="00A010ED"/>
    <w:rsid w:val="00A017D0"/>
    <w:rsid w:val="00A142A7"/>
    <w:rsid w:val="00A149FE"/>
    <w:rsid w:val="00A15465"/>
    <w:rsid w:val="00A15E31"/>
    <w:rsid w:val="00A22254"/>
    <w:rsid w:val="00A2650B"/>
    <w:rsid w:val="00A26ADF"/>
    <w:rsid w:val="00A30C5E"/>
    <w:rsid w:val="00A34B39"/>
    <w:rsid w:val="00A47337"/>
    <w:rsid w:val="00A613C9"/>
    <w:rsid w:val="00A9122E"/>
    <w:rsid w:val="00A93D2E"/>
    <w:rsid w:val="00A93F45"/>
    <w:rsid w:val="00AA124B"/>
    <w:rsid w:val="00AB1326"/>
    <w:rsid w:val="00AD7F72"/>
    <w:rsid w:val="00AF7CAE"/>
    <w:rsid w:val="00B00872"/>
    <w:rsid w:val="00B11249"/>
    <w:rsid w:val="00B1262B"/>
    <w:rsid w:val="00B15DA0"/>
    <w:rsid w:val="00B30511"/>
    <w:rsid w:val="00B36E86"/>
    <w:rsid w:val="00B40B3A"/>
    <w:rsid w:val="00B4140A"/>
    <w:rsid w:val="00B50D8E"/>
    <w:rsid w:val="00B524C6"/>
    <w:rsid w:val="00B673E0"/>
    <w:rsid w:val="00BB6C60"/>
    <w:rsid w:val="00BF187A"/>
    <w:rsid w:val="00BF4501"/>
    <w:rsid w:val="00BF4D76"/>
    <w:rsid w:val="00BF7396"/>
    <w:rsid w:val="00C047F6"/>
    <w:rsid w:val="00C2105A"/>
    <w:rsid w:val="00C2217E"/>
    <w:rsid w:val="00C22A80"/>
    <w:rsid w:val="00C2552A"/>
    <w:rsid w:val="00C35E0C"/>
    <w:rsid w:val="00C442AB"/>
    <w:rsid w:val="00C525CF"/>
    <w:rsid w:val="00C552BB"/>
    <w:rsid w:val="00C55A84"/>
    <w:rsid w:val="00C67895"/>
    <w:rsid w:val="00C83E22"/>
    <w:rsid w:val="00C9693C"/>
    <w:rsid w:val="00CA1681"/>
    <w:rsid w:val="00CA6B87"/>
    <w:rsid w:val="00CC18BC"/>
    <w:rsid w:val="00CD212F"/>
    <w:rsid w:val="00CE4CFD"/>
    <w:rsid w:val="00CF7EC3"/>
    <w:rsid w:val="00D1330A"/>
    <w:rsid w:val="00D55DB3"/>
    <w:rsid w:val="00D628C9"/>
    <w:rsid w:val="00D67092"/>
    <w:rsid w:val="00D723F9"/>
    <w:rsid w:val="00D748B4"/>
    <w:rsid w:val="00D939C0"/>
    <w:rsid w:val="00DA461B"/>
    <w:rsid w:val="00DC563C"/>
    <w:rsid w:val="00DC5BE0"/>
    <w:rsid w:val="00DD3EF7"/>
    <w:rsid w:val="00DE6532"/>
    <w:rsid w:val="00DF0035"/>
    <w:rsid w:val="00E0397B"/>
    <w:rsid w:val="00E140AC"/>
    <w:rsid w:val="00E34768"/>
    <w:rsid w:val="00E361A5"/>
    <w:rsid w:val="00E833C2"/>
    <w:rsid w:val="00ED2D8C"/>
    <w:rsid w:val="00EE0422"/>
    <w:rsid w:val="00EE1955"/>
    <w:rsid w:val="00EE3962"/>
    <w:rsid w:val="00F11F0D"/>
    <w:rsid w:val="00F16C17"/>
    <w:rsid w:val="00F346A6"/>
    <w:rsid w:val="00F365C3"/>
    <w:rsid w:val="00F442DA"/>
    <w:rsid w:val="00F47658"/>
    <w:rsid w:val="00F512CC"/>
    <w:rsid w:val="00F57604"/>
    <w:rsid w:val="00F777A5"/>
    <w:rsid w:val="00F8664E"/>
    <w:rsid w:val="00FB2166"/>
    <w:rsid w:val="00FC3077"/>
    <w:rsid w:val="00FE473C"/>
    <w:rsid w:val="00FE55E1"/>
    <w:rsid w:val="00FF3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7BA057A-2190-493B-B7E5-BC086CD9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22"/>
    <w:rPr>
      <w:rFonts w:ascii="Arial" w:hAnsi="Arial"/>
      <w:sz w:val="24"/>
    </w:rPr>
  </w:style>
  <w:style w:type="paragraph" w:styleId="Heading1">
    <w:name w:val="heading 1"/>
    <w:basedOn w:val="Normal"/>
    <w:next w:val="Normal"/>
    <w:link w:val="Heading1Char"/>
    <w:autoRedefine/>
    <w:uiPriority w:val="9"/>
    <w:qFormat/>
    <w:rsid w:val="0018334C"/>
    <w:pPr>
      <w:keepNext/>
      <w:keepLines/>
      <w:spacing w:before="240" w:after="240"/>
      <w:ind w:firstLine="284"/>
      <w:outlineLvl w:val="0"/>
    </w:pPr>
    <w:rPr>
      <w:rFonts w:eastAsiaTheme="majorEastAsia" w:cstheme="majorBidi"/>
      <w:color w:val="365F91" w:themeColor="accent1" w:themeShade="BF"/>
      <w:sz w:val="44"/>
      <w:szCs w:val="32"/>
    </w:rPr>
  </w:style>
  <w:style w:type="paragraph" w:styleId="Heading2">
    <w:name w:val="heading 2"/>
    <w:basedOn w:val="Normal"/>
    <w:next w:val="Normal"/>
    <w:link w:val="Heading2Char"/>
    <w:autoRedefine/>
    <w:uiPriority w:val="9"/>
    <w:unhideWhenUsed/>
    <w:qFormat/>
    <w:rsid w:val="006921C5"/>
    <w:pPr>
      <w:keepNext/>
      <w:keepLines/>
      <w:spacing w:before="120" w:after="0"/>
      <w:outlineLvl w:val="1"/>
    </w:pPr>
    <w:rPr>
      <w:rFonts w:eastAsia="Times New Roman" w:cstheme="majorBidi"/>
      <w:color w:val="365F91" w:themeColor="accent1" w:themeShade="BF"/>
      <w:sz w:val="32"/>
      <w:szCs w:val="32"/>
      <w:lang w:eastAsia="en-AU"/>
    </w:rPr>
  </w:style>
  <w:style w:type="paragraph" w:styleId="Heading3">
    <w:name w:val="heading 3"/>
    <w:basedOn w:val="Normal"/>
    <w:next w:val="Normal"/>
    <w:link w:val="Heading3Char"/>
    <w:uiPriority w:val="9"/>
    <w:unhideWhenUsed/>
    <w:qFormat/>
    <w:rsid w:val="00ED2D8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B7443"/>
    <w:pPr>
      <w:ind w:left="720"/>
      <w:contextualSpacing/>
    </w:pPr>
  </w:style>
  <w:style w:type="paragraph" w:styleId="BalloonText">
    <w:name w:val="Balloon Text"/>
    <w:basedOn w:val="Normal"/>
    <w:link w:val="BalloonTextChar"/>
    <w:uiPriority w:val="99"/>
    <w:semiHidden/>
    <w:unhideWhenUsed/>
    <w:rsid w:val="00BF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96"/>
    <w:rPr>
      <w:rFonts w:ascii="Tahoma" w:hAnsi="Tahoma" w:cs="Tahoma"/>
      <w:sz w:val="16"/>
      <w:szCs w:val="16"/>
    </w:rPr>
  </w:style>
  <w:style w:type="character" w:customStyle="1" w:styleId="Heading1Char">
    <w:name w:val="Heading 1 Char"/>
    <w:basedOn w:val="DefaultParagraphFont"/>
    <w:link w:val="Heading1"/>
    <w:uiPriority w:val="9"/>
    <w:rsid w:val="0018334C"/>
    <w:rPr>
      <w:rFonts w:ascii="Arial" w:eastAsiaTheme="majorEastAsia" w:hAnsi="Arial" w:cstheme="majorBidi"/>
      <w:color w:val="365F91" w:themeColor="accent1" w:themeShade="BF"/>
      <w:sz w:val="44"/>
      <w:szCs w:val="32"/>
    </w:rPr>
  </w:style>
  <w:style w:type="character" w:customStyle="1" w:styleId="Heading2Char">
    <w:name w:val="Heading 2 Char"/>
    <w:basedOn w:val="DefaultParagraphFont"/>
    <w:link w:val="Heading2"/>
    <w:uiPriority w:val="9"/>
    <w:rsid w:val="006921C5"/>
    <w:rPr>
      <w:rFonts w:ascii="Arial" w:eastAsia="Times New Roman" w:hAnsi="Arial" w:cstheme="majorBidi"/>
      <w:color w:val="365F91" w:themeColor="accent1" w:themeShade="BF"/>
      <w:sz w:val="32"/>
      <w:szCs w:val="32"/>
      <w:lang w:eastAsia="en-AU"/>
    </w:rPr>
  </w:style>
  <w:style w:type="character" w:styleId="Hyperlink">
    <w:name w:val="Hyperlink"/>
    <w:basedOn w:val="DefaultParagraphFont"/>
    <w:uiPriority w:val="99"/>
    <w:unhideWhenUsed/>
    <w:rsid w:val="00997D51"/>
    <w:rPr>
      <w:color w:val="0000FF" w:themeColor="hyperlink"/>
      <w:u w:val="single"/>
    </w:rPr>
  </w:style>
  <w:style w:type="paragraph" w:styleId="Header">
    <w:name w:val="header"/>
    <w:basedOn w:val="Normal"/>
    <w:link w:val="HeaderChar"/>
    <w:uiPriority w:val="99"/>
    <w:unhideWhenUsed/>
    <w:rsid w:val="00EE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22"/>
  </w:style>
  <w:style w:type="paragraph" w:styleId="Footer">
    <w:name w:val="footer"/>
    <w:basedOn w:val="Normal"/>
    <w:link w:val="FooterChar"/>
    <w:uiPriority w:val="99"/>
    <w:unhideWhenUsed/>
    <w:rsid w:val="00EE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22"/>
  </w:style>
  <w:style w:type="character" w:styleId="PageNumber">
    <w:name w:val="page number"/>
    <w:basedOn w:val="DefaultParagraphFont"/>
    <w:uiPriority w:val="99"/>
    <w:unhideWhenUsed/>
    <w:rsid w:val="00EE0422"/>
  </w:style>
  <w:style w:type="character" w:customStyle="1" w:styleId="ListParagraphChar">
    <w:name w:val="List Paragraph Char"/>
    <w:basedOn w:val="DefaultParagraphFont"/>
    <w:link w:val="ListParagraph"/>
    <w:uiPriority w:val="34"/>
    <w:rsid w:val="00EE0422"/>
    <w:rPr>
      <w:rFonts w:ascii="Arial" w:hAnsi="Arial"/>
      <w:sz w:val="24"/>
    </w:rPr>
  </w:style>
  <w:style w:type="character" w:customStyle="1" w:styleId="Heading3Char">
    <w:name w:val="Heading 3 Char"/>
    <w:basedOn w:val="DefaultParagraphFont"/>
    <w:link w:val="Heading3"/>
    <w:uiPriority w:val="9"/>
    <w:rsid w:val="00ED2D8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D2D8C"/>
    <w:rPr>
      <w:color w:val="800080" w:themeColor="followedHyperlink"/>
      <w:u w:val="single"/>
    </w:rPr>
  </w:style>
  <w:style w:type="character" w:styleId="CommentReference">
    <w:name w:val="annotation reference"/>
    <w:basedOn w:val="DefaultParagraphFont"/>
    <w:uiPriority w:val="99"/>
    <w:semiHidden/>
    <w:unhideWhenUsed/>
    <w:rsid w:val="00903845"/>
    <w:rPr>
      <w:sz w:val="16"/>
      <w:szCs w:val="16"/>
    </w:rPr>
  </w:style>
  <w:style w:type="paragraph" w:styleId="CommentText">
    <w:name w:val="annotation text"/>
    <w:basedOn w:val="Normal"/>
    <w:link w:val="CommentTextChar"/>
    <w:uiPriority w:val="99"/>
    <w:semiHidden/>
    <w:unhideWhenUsed/>
    <w:rsid w:val="00903845"/>
    <w:pPr>
      <w:spacing w:line="240" w:lineRule="auto"/>
    </w:pPr>
    <w:rPr>
      <w:sz w:val="20"/>
      <w:szCs w:val="20"/>
    </w:rPr>
  </w:style>
  <w:style w:type="character" w:customStyle="1" w:styleId="CommentTextChar">
    <w:name w:val="Comment Text Char"/>
    <w:basedOn w:val="DefaultParagraphFont"/>
    <w:link w:val="CommentText"/>
    <w:uiPriority w:val="99"/>
    <w:semiHidden/>
    <w:rsid w:val="009038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845"/>
    <w:rPr>
      <w:b/>
      <w:bCs/>
    </w:rPr>
  </w:style>
  <w:style w:type="character" w:customStyle="1" w:styleId="CommentSubjectChar">
    <w:name w:val="Comment Subject Char"/>
    <w:basedOn w:val="CommentTextChar"/>
    <w:link w:val="CommentSubject"/>
    <w:uiPriority w:val="99"/>
    <w:semiHidden/>
    <w:rsid w:val="00903845"/>
    <w:rPr>
      <w:rFonts w:ascii="Arial" w:hAnsi="Arial"/>
      <w:b/>
      <w:bCs/>
      <w:sz w:val="20"/>
      <w:szCs w:val="20"/>
    </w:rPr>
  </w:style>
  <w:style w:type="paragraph" w:customStyle="1" w:styleId="Dotlist">
    <w:name w:val="Dot list"/>
    <w:basedOn w:val="Normal"/>
    <w:link w:val="DotlistChar"/>
    <w:qFormat/>
    <w:rsid w:val="00945895"/>
    <w:pPr>
      <w:numPr>
        <w:numId w:val="26"/>
      </w:numPr>
      <w:spacing w:after="120"/>
      <w:contextualSpacing/>
    </w:pPr>
    <w:rPr>
      <w:rFonts w:eastAsia="Calibri" w:cs="Arial"/>
      <w:color w:val="4A442A" w:themeColor="background2" w:themeShade="40"/>
      <w:lang w:eastAsia="en-AU"/>
    </w:rPr>
  </w:style>
  <w:style w:type="character" w:customStyle="1" w:styleId="DotlistChar">
    <w:name w:val="Dot list Char"/>
    <w:basedOn w:val="ListParagraphChar"/>
    <w:link w:val="Dotlist"/>
    <w:rsid w:val="00945895"/>
    <w:rPr>
      <w:rFonts w:ascii="Arial" w:eastAsia="Calibri" w:hAnsi="Arial" w:cs="Arial"/>
      <w:color w:val="4A442A" w:themeColor="background2" w:themeShade="40"/>
      <w:sz w:val="24"/>
      <w:lang w:eastAsia="en-AU"/>
    </w:rPr>
  </w:style>
  <w:style w:type="character" w:styleId="Strong">
    <w:name w:val="Strong"/>
    <w:basedOn w:val="DefaultParagraphFont"/>
    <w:uiPriority w:val="22"/>
    <w:qFormat/>
    <w:rsid w:val="00692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6835">
      <w:bodyDiv w:val="1"/>
      <w:marLeft w:val="0"/>
      <w:marRight w:val="0"/>
      <w:marTop w:val="0"/>
      <w:marBottom w:val="0"/>
      <w:divBdr>
        <w:top w:val="none" w:sz="0" w:space="0" w:color="auto"/>
        <w:left w:val="none" w:sz="0" w:space="0" w:color="auto"/>
        <w:bottom w:val="none" w:sz="0" w:space="0" w:color="auto"/>
        <w:right w:val="none" w:sz="0" w:space="0" w:color="auto"/>
      </w:divBdr>
    </w:div>
    <w:div w:id="1525168328">
      <w:bodyDiv w:val="1"/>
      <w:marLeft w:val="0"/>
      <w:marRight w:val="0"/>
      <w:marTop w:val="0"/>
      <w:marBottom w:val="0"/>
      <w:divBdr>
        <w:top w:val="none" w:sz="0" w:space="0" w:color="auto"/>
        <w:left w:val="none" w:sz="0" w:space="0" w:color="auto"/>
        <w:bottom w:val="none" w:sz="0" w:space="0" w:color="auto"/>
        <w:right w:val="none" w:sz="0" w:space="0" w:color="auto"/>
      </w:divBdr>
      <w:divsChild>
        <w:div w:id="739256843">
          <w:marLeft w:val="403"/>
          <w:marRight w:val="0"/>
          <w:marTop w:val="0"/>
          <w:marBottom w:val="120"/>
          <w:divBdr>
            <w:top w:val="none" w:sz="0" w:space="0" w:color="auto"/>
            <w:left w:val="none" w:sz="0" w:space="0" w:color="auto"/>
            <w:bottom w:val="none" w:sz="0" w:space="0" w:color="auto"/>
            <w:right w:val="none" w:sz="0" w:space="0" w:color="auto"/>
          </w:divBdr>
        </w:div>
        <w:div w:id="1270551554">
          <w:marLeft w:val="403"/>
          <w:marRight w:val="0"/>
          <w:marTop w:val="0"/>
          <w:marBottom w:val="120"/>
          <w:divBdr>
            <w:top w:val="none" w:sz="0" w:space="0" w:color="auto"/>
            <w:left w:val="none" w:sz="0" w:space="0" w:color="auto"/>
            <w:bottom w:val="none" w:sz="0" w:space="0" w:color="auto"/>
            <w:right w:val="none" w:sz="0" w:space="0" w:color="auto"/>
          </w:divBdr>
        </w:div>
        <w:div w:id="1672216816">
          <w:marLeft w:val="403"/>
          <w:marRight w:val="0"/>
          <w:marTop w:val="0"/>
          <w:marBottom w:val="120"/>
          <w:divBdr>
            <w:top w:val="none" w:sz="0" w:space="0" w:color="auto"/>
            <w:left w:val="none" w:sz="0" w:space="0" w:color="auto"/>
            <w:bottom w:val="none" w:sz="0" w:space="0" w:color="auto"/>
            <w:right w:val="none" w:sz="0" w:space="0" w:color="auto"/>
          </w:divBdr>
        </w:div>
        <w:div w:id="735208404">
          <w:marLeft w:val="403"/>
          <w:marRight w:val="0"/>
          <w:marTop w:val="0"/>
          <w:marBottom w:val="120"/>
          <w:divBdr>
            <w:top w:val="none" w:sz="0" w:space="0" w:color="auto"/>
            <w:left w:val="none" w:sz="0" w:space="0" w:color="auto"/>
            <w:bottom w:val="none" w:sz="0" w:space="0" w:color="auto"/>
            <w:right w:val="none" w:sz="0" w:space="0" w:color="auto"/>
          </w:divBdr>
        </w:div>
        <w:div w:id="1398089066">
          <w:marLeft w:val="403"/>
          <w:marRight w:val="0"/>
          <w:marTop w:val="0"/>
          <w:marBottom w:val="120"/>
          <w:divBdr>
            <w:top w:val="none" w:sz="0" w:space="0" w:color="auto"/>
            <w:left w:val="none" w:sz="0" w:space="0" w:color="auto"/>
            <w:bottom w:val="none" w:sz="0" w:space="0" w:color="auto"/>
            <w:right w:val="none" w:sz="0" w:space="0" w:color="auto"/>
          </w:divBdr>
        </w:div>
        <w:div w:id="1645085437">
          <w:marLeft w:val="403"/>
          <w:marRight w:val="0"/>
          <w:marTop w:val="0"/>
          <w:marBottom w:val="120"/>
          <w:divBdr>
            <w:top w:val="none" w:sz="0" w:space="0" w:color="auto"/>
            <w:left w:val="none" w:sz="0" w:space="0" w:color="auto"/>
            <w:bottom w:val="none" w:sz="0" w:space="0" w:color="auto"/>
            <w:right w:val="none" w:sz="0" w:space="0" w:color="auto"/>
          </w:divBdr>
        </w:div>
        <w:div w:id="68120192">
          <w:marLeft w:val="403"/>
          <w:marRight w:val="0"/>
          <w:marTop w:val="0"/>
          <w:marBottom w:val="120"/>
          <w:divBdr>
            <w:top w:val="none" w:sz="0" w:space="0" w:color="auto"/>
            <w:left w:val="none" w:sz="0" w:space="0" w:color="auto"/>
            <w:bottom w:val="none" w:sz="0" w:space="0" w:color="auto"/>
            <w:right w:val="none" w:sz="0" w:space="0" w:color="auto"/>
          </w:divBdr>
        </w:div>
      </w:divsChild>
    </w:div>
    <w:div w:id="1635866771">
      <w:bodyDiv w:val="1"/>
      <w:marLeft w:val="0"/>
      <w:marRight w:val="0"/>
      <w:marTop w:val="0"/>
      <w:marBottom w:val="0"/>
      <w:divBdr>
        <w:top w:val="none" w:sz="0" w:space="0" w:color="auto"/>
        <w:left w:val="none" w:sz="0" w:space="0" w:color="auto"/>
        <w:bottom w:val="none" w:sz="0" w:space="0" w:color="auto"/>
        <w:right w:val="none" w:sz="0" w:space="0" w:color="auto"/>
      </w:divBdr>
    </w:div>
    <w:div w:id="1876191538">
      <w:bodyDiv w:val="1"/>
      <w:marLeft w:val="0"/>
      <w:marRight w:val="0"/>
      <w:marTop w:val="0"/>
      <w:marBottom w:val="0"/>
      <w:divBdr>
        <w:top w:val="none" w:sz="0" w:space="0" w:color="auto"/>
        <w:left w:val="none" w:sz="0" w:space="0" w:color="auto"/>
        <w:bottom w:val="none" w:sz="0" w:space="0" w:color="auto"/>
        <w:right w:val="none" w:sz="0" w:space="0" w:color="auto"/>
      </w:divBdr>
      <w:divsChild>
        <w:div w:id="526140699">
          <w:marLeft w:val="403"/>
          <w:marRight w:val="0"/>
          <w:marTop w:val="0"/>
          <w:marBottom w:val="120"/>
          <w:divBdr>
            <w:top w:val="none" w:sz="0" w:space="0" w:color="auto"/>
            <w:left w:val="none" w:sz="0" w:space="0" w:color="auto"/>
            <w:bottom w:val="none" w:sz="0" w:space="0" w:color="auto"/>
            <w:right w:val="none" w:sz="0" w:space="0" w:color="auto"/>
          </w:divBdr>
        </w:div>
        <w:div w:id="1543859411">
          <w:marLeft w:val="403"/>
          <w:marRight w:val="0"/>
          <w:marTop w:val="0"/>
          <w:marBottom w:val="120"/>
          <w:divBdr>
            <w:top w:val="none" w:sz="0" w:space="0" w:color="auto"/>
            <w:left w:val="none" w:sz="0" w:space="0" w:color="auto"/>
            <w:bottom w:val="none" w:sz="0" w:space="0" w:color="auto"/>
            <w:right w:val="none" w:sz="0" w:space="0" w:color="auto"/>
          </w:divBdr>
        </w:div>
        <w:div w:id="119305974">
          <w:marLeft w:val="403"/>
          <w:marRight w:val="0"/>
          <w:marTop w:val="0"/>
          <w:marBottom w:val="120"/>
          <w:divBdr>
            <w:top w:val="none" w:sz="0" w:space="0" w:color="auto"/>
            <w:left w:val="none" w:sz="0" w:space="0" w:color="auto"/>
            <w:bottom w:val="none" w:sz="0" w:space="0" w:color="auto"/>
            <w:right w:val="none" w:sz="0" w:space="0" w:color="auto"/>
          </w:divBdr>
        </w:div>
        <w:div w:id="1246301524">
          <w:marLeft w:val="403"/>
          <w:marRight w:val="0"/>
          <w:marTop w:val="0"/>
          <w:marBottom w:val="120"/>
          <w:divBdr>
            <w:top w:val="none" w:sz="0" w:space="0" w:color="auto"/>
            <w:left w:val="none" w:sz="0" w:space="0" w:color="auto"/>
            <w:bottom w:val="none" w:sz="0" w:space="0" w:color="auto"/>
            <w:right w:val="none" w:sz="0" w:space="0" w:color="auto"/>
          </w:divBdr>
        </w:div>
        <w:div w:id="497505429">
          <w:marLeft w:val="403"/>
          <w:marRight w:val="0"/>
          <w:marTop w:val="0"/>
          <w:marBottom w:val="120"/>
          <w:divBdr>
            <w:top w:val="none" w:sz="0" w:space="0" w:color="auto"/>
            <w:left w:val="none" w:sz="0" w:space="0" w:color="auto"/>
            <w:bottom w:val="none" w:sz="0" w:space="0" w:color="auto"/>
            <w:right w:val="none" w:sz="0" w:space="0" w:color="auto"/>
          </w:divBdr>
        </w:div>
        <w:div w:id="1721127738">
          <w:marLeft w:val="403"/>
          <w:marRight w:val="0"/>
          <w:marTop w:val="0"/>
          <w:marBottom w:val="120"/>
          <w:divBdr>
            <w:top w:val="none" w:sz="0" w:space="0" w:color="auto"/>
            <w:left w:val="none" w:sz="0" w:space="0" w:color="auto"/>
            <w:bottom w:val="none" w:sz="0" w:space="0" w:color="auto"/>
            <w:right w:val="none" w:sz="0" w:space="0" w:color="auto"/>
          </w:divBdr>
        </w:div>
      </w:divsChild>
    </w:div>
    <w:div w:id="1912806271">
      <w:bodyDiv w:val="1"/>
      <w:marLeft w:val="0"/>
      <w:marRight w:val="0"/>
      <w:marTop w:val="0"/>
      <w:marBottom w:val="0"/>
      <w:divBdr>
        <w:top w:val="none" w:sz="0" w:space="0" w:color="auto"/>
        <w:left w:val="none" w:sz="0" w:space="0" w:color="auto"/>
        <w:bottom w:val="none" w:sz="0" w:space="0" w:color="auto"/>
        <w:right w:val="none" w:sz="0" w:space="0" w:color="auto"/>
      </w:divBdr>
      <w:divsChild>
        <w:div w:id="2035300194">
          <w:marLeft w:val="720"/>
          <w:marRight w:val="0"/>
          <w:marTop w:val="0"/>
          <w:marBottom w:val="0"/>
          <w:divBdr>
            <w:top w:val="none" w:sz="0" w:space="0" w:color="auto"/>
            <w:left w:val="none" w:sz="0" w:space="0" w:color="auto"/>
            <w:bottom w:val="none" w:sz="0" w:space="0" w:color="auto"/>
            <w:right w:val="none" w:sz="0" w:space="0" w:color="auto"/>
          </w:divBdr>
        </w:div>
        <w:div w:id="1951929602">
          <w:marLeft w:val="720"/>
          <w:marRight w:val="0"/>
          <w:marTop w:val="0"/>
          <w:marBottom w:val="0"/>
          <w:divBdr>
            <w:top w:val="none" w:sz="0" w:space="0" w:color="auto"/>
            <w:left w:val="none" w:sz="0" w:space="0" w:color="auto"/>
            <w:bottom w:val="none" w:sz="0" w:space="0" w:color="auto"/>
            <w:right w:val="none" w:sz="0" w:space="0" w:color="auto"/>
          </w:divBdr>
        </w:div>
        <w:div w:id="949897773">
          <w:marLeft w:val="1411"/>
          <w:marRight w:val="0"/>
          <w:marTop w:val="0"/>
          <w:marBottom w:val="0"/>
          <w:divBdr>
            <w:top w:val="none" w:sz="0" w:space="0" w:color="auto"/>
            <w:left w:val="none" w:sz="0" w:space="0" w:color="auto"/>
            <w:bottom w:val="none" w:sz="0" w:space="0" w:color="auto"/>
            <w:right w:val="none" w:sz="0" w:space="0" w:color="auto"/>
          </w:divBdr>
        </w:div>
        <w:div w:id="1292518332">
          <w:marLeft w:val="1411"/>
          <w:marRight w:val="0"/>
          <w:marTop w:val="0"/>
          <w:marBottom w:val="0"/>
          <w:divBdr>
            <w:top w:val="none" w:sz="0" w:space="0" w:color="auto"/>
            <w:left w:val="none" w:sz="0" w:space="0" w:color="auto"/>
            <w:bottom w:val="none" w:sz="0" w:space="0" w:color="auto"/>
            <w:right w:val="none" w:sz="0" w:space="0" w:color="auto"/>
          </w:divBdr>
        </w:div>
        <w:div w:id="1572350090">
          <w:marLeft w:val="1411"/>
          <w:marRight w:val="0"/>
          <w:marTop w:val="0"/>
          <w:marBottom w:val="0"/>
          <w:divBdr>
            <w:top w:val="none" w:sz="0" w:space="0" w:color="auto"/>
            <w:left w:val="none" w:sz="0" w:space="0" w:color="auto"/>
            <w:bottom w:val="none" w:sz="0" w:space="0" w:color="auto"/>
            <w:right w:val="none" w:sz="0" w:space="0" w:color="auto"/>
          </w:divBdr>
        </w:div>
        <w:div w:id="83184595">
          <w:marLeft w:val="1411"/>
          <w:marRight w:val="0"/>
          <w:marTop w:val="0"/>
          <w:marBottom w:val="0"/>
          <w:divBdr>
            <w:top w:val="none" w:sz="0" w:space="0" w:color="auto"/>
            <w:left w:val="none" w:sz="0" w:space="0" w:color="auto"/>
            <w:bottom w:val="none" w:sz="0" w:space="0" w:color="auto"/>
            <w:right w:val="none" w:sz="0" w:space="0" w:color="auto"/>
          </w:divBdr>
        </w:div>
        <w:div w:id="483357677">
          <w:marLeft w:val="720"/>
          <w:marRight w:val="0"/>
          <w:marTop w:val="0"/>
          <w:marBottom w:val="0"/>
          <w:divBdr>
            <w:top w:val="none" w:sz="0" w:space="0" w:color="auto"/>
            <w:left w:val="none" w:sz="0" w:space="0" w:color="auto"/>
            <w:bottom w:val="none" w:sz="0" w:space="0" w:color="auto"/>
            <w:right w:val="none" w:sz="0" w:space="0" w:color="auto"/>
          </w:divBdr>
        </w:div>
        <w:div w:id="21410723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58A3-ABFE-4DF9-9551-FBBFE9BB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Meagan Newton</dc:creator>
  <cp:lastModifiedBy>Ariane Casareo</cp:lastModifiedBy>
  <cp:revision>4</cp:revision>
  <cp:lastPrinted>2017-09-22T01:00:00Z</cp:lastPrinted>
  <dcterms:created xsi:type="dcterms:W3CDTF">2018-06-17T01:53:00Z</dcterms:created>
  <dcterms:modified xsi:type="dcterms:W3CDTF">2018-06-25T02:20:00Z</dcterms:modified>
</cp:coreProperties>
</file>